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A1E9E" w14:textId="77777777" w:rsidR="00706611" w:rsidRPr="006F3B55" w:rsidRDefault="00706611" w:rsidP="003E1CAD">
      <w:pPr>
        <w:pStyle w:val="DatumAusgabe"/>
        <w:jc w:val="both"/>
        <w:rPr>
          <w:rFonts w:ascii="Arial" w:hAnsi="Arial"/>
          <w:bCs w:val="0"/>
          <w:color w:val="auto"/>
          <w:sz w:val="24"/>
          <w:szCs w:val="24"/>
          <w:lang w:val="es-MX"/>
        </w:rPr>
      </w:pPr>
    </w:p>
    <w:p w14:paraId="0994043A" w14:textId="26AE54DB" w:rsidR="00E364A6" w:rsidRPr="006A1655" w:rsidRDefault="005C65AF" w:rsidP="003E1CAD">
      <w:pPr>
        <w:pStyle w:val="DatumAusgabe"/>
        <w:jc w:val="both"/>
        <w:rPr>
          <w:rFonts w:ascii="Arial" w:hAnsi="Arial"/>
          <w:bCs w:val="0"/>
          <w:color w:val="auto"/>
          <w:sz w:val="32"/>
          <w:szCs w:val="32"/>
          <w:lang w:val="es-MX"/>
        </w:rPr>
      </w:pPr>
      <w:r w:rsidRPr="006A1655">
        <w:rPr>
          <w:rFonts w:ascii="Arial" w:hAnsi="Arial"/>
          <w:bCs w:val="0"/>
          <w:color w:val="auto"/>
          <w:sz w:val="32"/>
          <w:szCs w:val="32"/>
          <w:lang w:val="es-MX"/>
        </w:rPr>
        <w:t>Comunicado de prensa</w:t>
      </w:r>
    </w:p>
    <w:p w14:paraId="0E72D51A" w14:textId="4709DAC0" w:rsidR="00B257DE" w:rsidRDefault="00B257DE" w:rsidP="003E1CAD">
      <w:pPr>
        <w:pStyle w:val="DatumAusgabe"/>
        <w:jc w:val="both"/>
        <w:rPr>
          <w:rFonts w:ascii="Arial" w:hAnsi="Arial"/>
          <w:b w:val="0"/>
          <w:bCs w:val="0"/>
          <w:color w:val="auto"/>
          <w:sz w:val="24"/>
          <w:szCs w:val="24"/>
          <w:lang w:val="es-MX"/>
        </w:rPr>
      </w:pPr>
    </w:p>
    <w:p w14:paraId="1DC30C42" w14:textId="77777777" w:rsidR="006332CB" w:rsidRDefault="006332CB" w:rsidP="003E1CAD">
      <w:pPr>
        <w:spacing w:line="240" w:lineRule="auto"/>
        <w:jc w:val="both"/>
        <w:rPr>
          <w:b/>
          <w:color w:val="FF0000"/>
          <w:sz w:val="32"/>
          <w:szCs w:val="32"/>
          <w:lang w:val="es-MX"/>
        </w:rPr>
      </w:pPr>
    </w:p>
    <w:p w14:paraId="73ACE7D3" w14:textId="1D18EA9B" w:rsidR="001E4280" w:rsidRPr="006F3B55" w:rsidRDefault="002B1BA3" w:rsidP="00897CB3">
      <w:pPr>
        <w:spacing w:line="240" w:lineRule="auto"/>
        <w:jc w:val="right"/>
        <w:rPr>
          <w:rFonts w:ascii="Arial" w:hAnsi="Arial"/>
          <w:b/>
          <w:color w:val="808080" w:themeColor="background1" w:themeShade="80"/>
          <w:sz w:val="24"/>
          <w:szCs w:val="24"/>
          <w:lang w:val="es-MX"/>
        </w:rPr>
      </w:pPr>
      <w:r>
        <w:rPr>
          <w:rFonts w:ascii="Arial" w:hAnsi="Arial"/>
          <w:b/>
          <w:color w:val="808080" w:themeColor="background1" w:themeShade="80"/>
          <w:sz w:val="24"/>
          <w:szCs w:val="24"/>
          <w:lang w:val="es-MX"/>
        </w:rPr>
        <w:t>12 de abril</w:t>
      </w:r>
      <w:r w:rsidR="005F69A7" w:rsidRPr="006F3B55">
        <w:rPr>
          <w:rFonts w:ascii="Arial" w:hAnsi="Arial"/>
          <w:b/>
          <w:color w:val="808080" w:themeColor="background1" w:themeShade="80"/>
          <w:sz w:val="24"/>
          <w:szCs w:val="24"/>
          <w:lang w:val="es-MX"/>
        </w:rPr>
        <w:t xml:space="preserve"> de 2021</w:t>
      </w:r>
    </w:p>
    <w:p w14:paraId="3C514754" w14:textId="77777777" w:rsidR="00731460" w:rsidRPr="006F3B55" w:rsidRDefault="00731460" w:rsidP="003E1CAD">
      <w:pPr>
        <w:tabs>
          <w:tab w:val="left" w:pos="1752"/>
        </w:tabs>
        <w:jc w:val="both"/>
        <w:rPr>
          <w:rFonts w:ascii="Arial" w:hAnsi="Arial"/>
          <w:b/>
          <w:sz w:val="28"/>
          <w:szCs w:val="28"/>
          <w:lang w:val="es-MX"/>
        </w:rPr>
      </w:pPr>
    </w:p>
    <w:p w14:paraId="51A468E5" w14:textId="7BEDC22B" w:rsidR="007262E9" w:rsidRDefault="001805ED" w:rsidP="001805ED">
      <w:pPr>
        <w:tabs>
          <w:tab w:val="left" w:pos="1752"/>
        </w:tabs>
        <w:jc w:val="both"/>
        <w:rPr>
          <w:rFonts w:ascii="Arial" w:hAnsi="Arial"/>
          <w:b/>
          <w:sz w:val="28"/>
          <w:szCs w:val="28"/>
          <w:lang w:val="es-MX"/>
        </w:rPr>
      </w:pPr>
      <w:r>
        <w:rPr>
          <w:rFonts w:ascii="Arial" w:hAnsi="Arial"/>
          <w:b/>
          <w:sz w:val="28"/>
          <w:szCs w:val="28"/>
          <w:lang w:val="es-MX"/>
        </w:rPr>
        <w:t>Volkswagen de México refrenda su compromiso con el medio ambiente</w:t>
      </w:r>
    </w:p>
    <w:p w14:paraId="5A7B3420" w14:textId="438B8FFC" w:rsidR="001805ED" w:rsidRDefault="001805ED" w:rsidP="001805ED">
      <w:pPr>
        <w:tabs>
          <w:tab w:val="left" w:pos="1752"/>
        </w:tabs>
        <w:jc w:val="both"/>
        <w:rPr>
          <w:rFonts w:ascii="Arial" w:hAnsi="Arial"/>
          <w:b/>
          <w:sz w:val="28"/>
          <w:szCs w:val="28"/>
          <w:lang w:val="es-MX"/>
        </w:rPr>
      </w:pPr>
    </w:p>
    <w:p w14:paraId="5C1F80A6" w14:textId="4AA5055C" w:rsidR="001805ED" w:rsidRPr="001805ED" w:rsidRDefault="001805ED" w:rsidP="001805ED">
      <w:pPr>
        <w:tabs>
          <w:tab w:val="left" w:pos="1752"/>
        </w:tabs>
        <w:jc w:val="both"/>
        <w:rPr>
          <w:rFonts w:ascii="Arial" w:hAnsi="Arial"/>
          <w:b/>
          <w:i/>
          <w:sz w:val="24"/>
          <w:szCs w:val="24"/>
          <w:lang w:val="es-MX"/>
        </w:rPr>
      </w:pPr>
      <w:r w:rsidRPr="001805ED">
        <w:rPr>
          <w:rFonts w:ascii="Arial" w:hAnsi="Arial"/>
          <w:b/>
          <w:i/>
          <w:sz w:val="24"/>
          <w:szCs w:val="24"/>
          <w:lang w:val="es-MX"/>
        </w:rPr>
        <w:t xml:space="preserve">La armadora alemana alinea su estrategia de responsabilidad ambiental en la producción; el apoyo </w:t>
      </w:r>
      <w:r>
        <w:rPr>
          <w:rFonts w:ascii="Arial" w:hAnsi="Arial"/>
          <w:b/>
          <w:i/>
          <w:sz w:val="24"/>
          <w:szCs w:val="24"/>
          <w:lang w:val="es-MX"/>
        </w:rPr>
        <w:t>a la protección de la biodiversidad</w:t>
      </w:r>
      <w:r w:rsidRPr="001805ED">
        <w:rPr>
          <w:rFonts w:ascii="Arial" w:hAnsi="Arial"/>
          <w:b/>
          <w:i/>
          <w:sz w:val="24"/>
          <w:szCs w:val="24"/>
          <w:lang w:val="es-MX"/>
        </w:rPr>
        <w:t xml:space="preserve"> y su apuesta por productos eficientes e innovadores baj</w:t>
      </w:r>
      <w:r w:rsidR="00C31AF5">
        <w:rPr>
          <w:rFonts w:ascii="Arial" w:hAnsi="Arial"/>
          <w:b/>
          <w:i/>
          <w:sz w:val="24"/>
          <w:szCs w:val="24"/>
          <w:lang w:val="es-MX"/>
        </w:rPr>
        <w:t xml:space="preserve">o un solo eje rector: </w:t>
      </w:r>
      <w:proofErr w:type="spellStart"/>
      <w:r w:rsidR="00C31AF5">
        <w:rPr>
          <w:rFonts w:ascii="Arial" w:hAnsi="Arial"/>
          <w:b/>
          <w:i/>
          <w:sz w:val="24"/>
          <w:szCs w:val="24"/>
          <w:lang w:val="es-MX"/>
        </w:rPr>
        <w:t>WayToZero</w:t>
      </w:r>
      <w:proofErr w:type="spellEnd"/>
    </w:p>
    <w:p w14:paraId="7D84107C" w14:textId="3F670ADC" w:rsidR="00F976E1" w:rsidRDefault="00F976E1" w:rsidP="003E1CAD">
      <w:pPr>
        <w:tabs>
          <w:tab w:val="left" w:pos="1752"/>
        </w:tabs>
        <w:jc w:val="both"/>
        <w:rPr>
          <w:rFonts w:ascii="Arial" w:hAnsi="Arial"/>
          <w:b/>
          <w:sz w:val="28"/>
          <w:szCs w:val="28"/>
          <w:lang w:val="es-MX"/>
        </w:rPr>
      </w:pPr>
    </w:p>
    <w:p w14:paraId="54F408B6" w14:textId="77777777" w:rsidR="00C734A1" w:rsidRDefault="00C734A1" w:rsidP="00C734A1">
      <w:pPr>
        <w:tabs>
          <w:tab w:val="left" w:pos="1752"/>
        </w:tabs>
        <w:jc w:val="both"/>
        <w:rPr>
          <w:rFonts w:ascii="Arial" w:hAnsi="Arial" w:cs="Calibri"/>
          <w:b/>
          <w:snapToGrid/>
          <w:kern w:val="0"/>
          <w:sz w:val="24"/>
          <w:szCs w:val="24"/>
          <w:lang w:val="es-MX"/>
        </w:rPr>
      </w:pPr>
      <w:r>
        <w:rPr>
          <w:rFonts w:ascii="Arial" w:hAnsi="Arial"/>
          <w:b/>
          <w:sz w:val="24"/>
          <w:szCs w:val="24"/>
          <w:lang w:val="es-MX"/>
        </w:rPr>
        <w:t>Puebla, Pue. Desde su fundación, hace más de 55 años, Volkswagen de México ha mantenido un fuerte compromiso con el medio ambiente. A partir del cumplimiento de las normas y leyes en la materia, sus operaciones de manufactura se han caracterizado por una constante innovación hacia una mayor eficiencia en el uso de los recursos; así como en la mitigación de su impacto al entorno, buscando incluso estar por debajo de los límites que establece la ley.</w:t>
      </w:r>
    </w:p>
    <w:p w14:paraId="30FEFEBE" w14:textId="77777777" w:rsidR="00C734A1" w:rsidRDefault="00C734A1" w:rsidP="00C734A1">
      <w:pPr>
        <w:tabs>
          <w:tab w:val="left" w:pos="1752"/>
        </w:tabs>
        <w:jc w:val="both"/>
        <w:rPr>
          <w:rFonts w:ascii="Arial" w:hAnsi="Arial"/>
          <w:sz w:val="24"/>
          <w:szCs w:val="24"/>
          <w:lang w:val="es-MX"/>
        </w:rPr>
      </w:pPr>
    </w:p>
    <w:p w14:paraId="417F8395" w14:textId="77777777" w:rsidR="00C734A1" w:rsidRDefault="00C734A1" w:rsidP="00C734A1">
      <w:pPr>
        <w:tabs>
          <w:tab w:val="left" w:pos="1752"/>
        </w:tabs>
        <w:jc w:val="both"/>
        <w:rPr>
          <w:rFonts w:ascii="Arial" w:hAnsi="Arial"/>
          <w:sz w:val="24"/>
          <w:szCs w:val="24"/>
          <w:lang w:val="es-MX"/>
        </w:rPr>
      </w:pPr>
      <w:r>
        <w:rPr>
          <w:rFonts w:ascii="Arial" w:hAnsi="Arial"/>
          <w:sz w:val="24"/>
          <w:szCs w:val="24"/>
          <w:lang w:val="es-MX"/>
        </w:rPr>
        <w:t>Para lograr lo anterior, su producción de vehículos y motores se rige por un Sistema de Cumplimiento y Gestión Ambiental; así como por una meta estratégica de des-carbonización que Volkswagen ha establecido a nivel mundial hacia el 2050.</w:t>
      </w:r>
    </w:p>
    <w:p w14:paraId="53E7CCAF" w14:textId="77777777" w:rsidR="00C734A1" w:rsidRDefault="00C734A1" w:rsidP="00C734A1">
      <w:pPr>
        <w:tabs>
          <w:tab w:val="left" w:pos="1752"/>
        </w:tabs>
        <w:jc w:val="both"/>
        <w:rPr>
          <w:rFonts w:ascii="Arial" w:hAnsi="Arial"/>
          <w:sz w:val="24"/>
          <w:szCs w:val="24"/>
          <w:lang w:val="es-MX"/>
        </w:rPr>
      </w:pPr>
    </w:p>
    <w:p w14:paraId="7EA44271" w14:textId="77777777" w:rsidR="00C734A1" w:rsidRDefault="00C734A1" w:rsidP="00C734A1">
      <w:pPr>
        <w:tabs>
          <w:tab w:val="left" w:pos="1752"/>
        </w:tabs>
        <w:jc w:val="both"/>
        <w:rPr>
          <w:rFonts w:ascii="Arial" w:hAnsi="Arial"/>
          <w:sz w:val="24"/>
          <w:szCs w:val="24"/>
          <w:lang w:val="es-MX"/>
        </w:rPr>
      </w:pPr>
      <w:r>
        <w:rPr>
          <w:rFonts w:ascii="Arial" w:hAnsi="Arial"/>
          <w:sz w:val="24"/>
          <w:szCs w:val="24"/>
          <w:lang w:val="es-MX"/>
        </w:rPr>
        <w:t>En este sentido, Volkswagen de México se ha fijado como meta un balance neutral en carbono, para sus plantas de vehículos en Puebla y de motores en Silao, en 2030.</w:t>
      </w:r>
    </w:p>
    <w:p w14:paraId="7E95E654" w14:textId="77777777" w:rsidR="00C734A1" w:rsidRDefault="00C734A1" w:rsidP="00C734A1">
      <w:pPr>
        <w:tabs>
          <w:tab w:val="left" w:pos="1752"/>
        </w:tabs>
        <w:jc w:val="both"/>
        <w:rPr>
          <w:rFonts w:ascii="Arial" w:hAnsi="Arial"/>
          <w:sz w:val="24"/>
          <w:szCs w:val="24"/>
          <w:lang w:val="es-MX"/>
        </w:rPr>
      </w:pPr>
    </w:p>
    <w:p w14:paraId="57B21954" w14:textId="77777777" w:rsidR="00C734A1" w:rsidRDefault="00C734A1" w:rsidP="00C734A1">
      <w:pPr>
        <w:jc w:val="both"/>
        <w:rPr>
          <w:rFonts w:ascii="Arial" w:hAnsi="Arial"/>
          <w:sz w:val="24"/>
          <w:szCs w:val="24"/>
          <w:lang w:val="es-MX"/>
        </w:rPr>
      </w:pPr>
      <w:r>
        <w:rPr>
          <w:rFonts w:ascii="Arial" w:hAnsi="Arial"/>
          <w:sz w:val="24"/>
          <w:szCs w:val="24"/>
          <w:lang w:val="es-MX"/>
        </w:rPr>
        <w:t xml:space="preserve">“En Volkswagen, desde hace muchos años hemos participado en programas dedicados a proteger el medio ambiente, y hoy damos un paso adelante en nuestro objetivo de des-carbonización, con el lanzamiento de la iniciativa </w:t>
      </w:r>
      <w:proofErr w:type="spellStart"/>
      <w:r>
        <w:rPr>
          <w:rFonts w:ascii="Arial" w:hAnsi="Arial"/>
          <w:sz w:val="24"/>
          <w:szCs w:val="24"/>
          <w:lang w:val="es-MX"/>
        </w:rPr>
        <w:t>Way</w:t>
      </w:r>
      <w:proofErr w:type="spellEnd"/>
      <w:r>
        <w:rPr>
          <w:rFonts w:ascii="Arial" w:hAnsi="Arial"/>
          <w:sz w:val="24"/>
          <w:szCs w:val="24"/>
          <w:lang w:val="es-MX"/>
        </w:rPr>
        <w:t xml:space="preserve"> to Zero en México”, señaló Steffen Reiche, CEO y Presidente de Volkswagen de México. “Esta iniciativa no solo tiene que ver con nuevos modelos eléctricos, sino que también incluye muchas otras acciones que hacen más fuerte nuestro compromiso con el medio ambiente, para dar a las nuevas generaciones, un mejor planeta. Y lo hacemos porque no tenemos tiempo que perder para lograrlo”, añadió Reiche.</w:t>
      </w:r>
    </w:p>
    <w:p w14:paraId="66828C3F" w14:textId="77777777" w:rsidR="00C734A1" w:rsidRDefault="00C734A1" w:rsidP="00C734A1">
      <w:pPr>
        <w:tabs>
          <w:tab w:val="left" w:pos="1752"/>
        </w:tabs>
        <w:jc w:val="both"/>
        <w:rPr>
          <w:rFonts w:ascii="Arial" w:hAnsi="Arial"/>
          <w:sz w:val="24"/>
          <w:szCs w:val="24"/>
          <w:lang w:val="es-MX"/>
        </w:rPr>
      </w:pPr>
    </w:p>
    <w:p w14:paraId="394B39D5" w14:textId="77777777" w:rsidR="00C734A1" w:rsidRDefault="00C734A1" w:rsidP="00C734A1">
      <w:pPr>
        <w:tabs>
          <w:tab w:val="left" w:pos="1752"/>
        </w:tabs>
        <w:jc w:val="both"/>
        <w:rPr>
          <w:rFonts w:ascii="Arial" w:hAnsi="Arial"/>
          <w:sz w:val="24"/>
          <w:szCs w:val="24"/>
          <w:lang w:val="es-MX"/>
        </w:rPr>
      </w:pPr>
      <w:r>
        <w:rPr>
          <w:rFonts w:ascii="Arial" w:hAnsi="Arial"/>
          <w:sz w:val="24"/>
          <w:szCs w:val="24"/>
          <w:lang w:val="es-MX"/>
        </w:rPr>
        <w:t xml:space="preserve">Junto con una producción responsable con el entorno; en donde Volkswagen ha integrado el aprovechamiento de energía producida con recursos </w:t>
      </w:r>
      <w:r>
        <w:rPr>
          <w:rFonts w:ascii="Arial" w:hAnsi="Arial"/>
          <w:sz w:val="24"/>
          <w:szCs w:val="24"/>
          <w:lang w:val="es-MX"/>
        </w:rPr>
        <w:lastRenderedPageBreak/>
        <w:t>renovables, la armadora ha hecho patente su contribución a la protección de la biodiversidad en un país como México, el cual cuenta con un capital biológico rico y diverso, pero también cada vez más amenazado. Desde hace más de 10 años ha apoyado la investigación científica en conservación de especies, que van desde anfibios, jaguar y, en 2020, hacia la protección de aves rapaces.</w:t>
      </w:r>
    </w:p>
    <w:p w14:paraId="15F67E44" w14:textId="77777777" w:rsidR="00C734A1" w:rsidRDefault="00C734A1" w:rsidP="00C734A1">
      <w:pPr>
        <w:tabs>
          <w:tab w:val="left" w:pos="1752"/>
        </w:tabs>
        <w:jc w:val="both"/>
        <w:rPr>
          <w:rFonts w:ascii="Arial" w:hAnsi="Arial"/>
          <w:sz w:val="24"/>
          <w:szCs w:val="24"/>
          <w:lang w:val="es-MX"/>
        </w:rPr>
      </w:pPr>
    </w:p>
    <w:p w14:paraId="2C56C109" w14:textId="77777777" w:rsidR="00C734A1" w:rsidRDefault="00C734A1" w:rsidP="00C734A1">
      <w:pPr>
        <w:tabs>
          <w:tab w:val="left" w:pos="1752"/>
        </w:tabs>
        <w:jc w:val="both"/>
        <w:rPr>
          <w:rFonts w:ascii="Arial" w:hAnsi="Arial"/>
          <w:sz w:val="24"/>
          <w:szCs w:val="24"/>
          <w:lang w:val="es-MX"/>
        </w:rPr>
      </w:pPr>
      <w:r>
        <w:rPr>
          <w:rFonts w:ascii="Arial" w:hAnsi="Arial"/>
          <w:sz w:val="24"/>
          <w:szCs w:val="24"/>
          <w:lang w:val="es-MX"/>
        </w:rPr>
        <w:t>Asimismo, Volkswagen tiene bajo su protección más de 1,400 hectáreas en las que a través de tres proyectos macro de reforestación en los estados de Puebla y Guanajuato ha plantado más de 770 mil árboles. Hacia el 2023, la armadora se ha puesto como meta llegar al millón de árboles plantados.</w:t>
      </w:r>
    </w:p>
    <w:p w14:paraId="173830F1" w14:textId="77777777" w:rsidR="00C734A1" w:rsidRDefault="00C734A1" w:rsidP="00C734A1">
      <w:pPr>
        <w:tabs>
          <w:tab w:val="left" w:pos="1752"/>
        </w:tabs>
        <w:jc w:val="both"/>
        <w:rPr>
          <w:rFonts w:ascii="Arial" w:hAnsi="Arial"/>
          <w:sz w:val="24"/>
          <w:szCs w:val="24"/>
          <w:lang w:val="es-MX"/>
        </w:rPr>
      </w:pPr>
    </w:p>
    <w:p w14:paraId="61BA49A4" w14:textId="77777777" w:rsidR="00C734A1" w:rsidRDefault="00C734A1" w:rsidP="00C734A1">
      <w:pPr>
        <w:jc w:val="both"/>
        <w:rPr>
          <w:rFonts w:ascii="Arial" w:hAnsi="Arial"/>
          <w:b/>
          <w:sz w:val="24"/>
          <w:szCs w:val="24"/>
          <w:lang w:val="es-MX"/>
        </w:rPr>
      </w:pPr>
      <w:r>
        <w:rPr>
          <w:rFonts w:ascii="Arial" w:hAnsi="Arial"/>
          <w:b/>
          <w:sz w:val="24"/>
          <w:szCs w:val="24"/>
          <w:lang w:val="es-MX"/>
        </w:rPr>
        <w:t>Innovación y visión hacia el futuro de la movilidad</w:t>
      </w:r>
    </w:p>
    <w:p w14:paraId="42A80C58" w14:textId="77777777" w:rsidR="00C734A1" w:rsidRDefault="00C734A1" w:rsidP="00C734A1">
      <w:pPr>
        <w:jc w:val="both"/>
        <w:rPr>
          <w:b/>
          <w:lang w:val="es-MX"/>
        </w:rPr>
      </w:pPr>
    </w:p>
    <w:p w14:paraId="43EE57CC" w14:textId="77777777" w:rsidR="00C734A1" w:rsidRDefault="00C734A1" w:rsidP="00C734A1">
      <w:pPr>
        <w:jc w:val="both"/>
        <w:rPr>
          <w:rFonts w:ascii="Arial" w:hAnsi="Arial"/>
          <w:sz w:val="24"/>
          <w:szCs w:val="24"/>
          <w:lang w:val="es-MX"/>
        </w:rPr>
      </w:pPr>
      <w:r>
        <w:rPr>
          <w:rFonts w:ascii="Arial" w:hAnsi="Arial"/>
          <w:sz w:val="24"/>
          <w:szCs w:val="24"/>
          <w:lang w:val="es-MX"/>
        </w:rPr>
        <w:t xml:space="preserve">Ícono en la industria automotriz mundial, el Volkswagen Sedan logró proveer de movilidad a las masas en el Siglo XX, destacándose por su confiabilidad y durabilidad; mientras que, con la llegada de mayores innovaciones en seguridad y asistencia de manejo, Volkswagen puso al alcance de la sociedad en todos los mercados del orbe nuevos y, también, emblemáticos modelos como el Golf, el Jetta y el </w:t>
      </w:r>
      <w:proofErr w:type="spellStart"/>
      <w:r>
        <w:rPr>
          <w:rFonts w:ascii="Arial" w:hAnsi="Arial"/>
          <w:sz w:val="24"/>
          <w:szCs w:val="24"/>
          <w:lang w:val="es-MX"/>
        </w:rPr>
        <w:t>Beetle</w:t>
      </w:r>
      <w:proofErr w:type="spellEnd"/>
      <w:r>
        <w:rPr>
          <w:rFonts w:ascii="Arial" w:hAnsi="Arial"/>
          <w:sz w:val="24"/>
          <w:szCs w:val="24"/>
          <w:lang w:val="es-MX"/>
        </w:rPr>
        <w:t>.</w:t>
      </w:r>
    </w:p>
    <w:p w14:paraId="29AB000F" w14:textId="77777777" w:rsidR="00C734A1" w:rsidRDefault="00C734A1" w:rsidP="00C734A1">
      <w:pPr>
        <w:jc w:val="both"/>
        <w:rPr>
          <w:lang w:val="es-MX"/>
        </w:rPr>
      </w:pPr>
    </w:p>
    <w:p w14:paraId="202DF5D9" w14:textId="77777777" w:rsidR="00C734A1" w:rsidRDefault="00C734A1" w:rsidP="00C734A1">
      <w:pPr>
        <w:jc w:val="both"/>
        <w:rPr>
          <w:rFonts w:ascii="Arial" w:hAnsi="Arial"/>
          <w:sz w:val="24"/>
          <w:szCs w:val="24"/>
          <w:lang w:val="es-MX"/>
        </w:rPr>
      </w:pPr>
      <w:r>
        <w:rPr>
          <w:rFonts w:ascii="Arial" w:hAnsi="Arial"/>
          <w:sz w:val="24"/>
          <w:szCs w:val="24"/>
          <w:lang w:val="es-MX"/>
        </w:rPr>
        <w:t>“Frente a la nueva era de la movilidad estamos pisando el acelerador a fondo para incorporar en el futuro cercano productos que ya circulan en otros mercados a nivel mundial y que forman parte de la estrategia de des-carbonización de la Marca”, destacó Edgar Estrada, Director de la Marca Volkswagen en México. “Nuestro objetivo, es ser líderes en esta nueva y desafiante era de la movilidad, y en ese compromiso todo el equipo de Volkswagen entrega lo mejor de sí”.</w:t>
      </w:r>
    </w:p>
    <w:p w14:paraId="1E3D5ABA" w14:textId="77777777" w:rsidR="00C734A1" w:rsidRDefault="00C734A1" w:rsidP="00C734A1">
      <w:pPr>
        <w:jc w:val="both"/>
        <w:rPr>
          <w:rFonts w:ascii="Arial" w:hAnsi="Arial"/>
          <w:sz w:val="24"/>
          <w:szCs w:val="24"/>
          <w:lang w:val="es-MX"/>
        </w:rPr>
      </w:pPr>
    </w:p>
    <w:p w14:paraId="32CE63B1" w14:textId="77777777" w:rsidR="00C734A1" w:rsidRDefault="00C734A1" w:rsidP="00C734A1">
      <w:pPr>
        <w:jc w:val="both"/>
        <w:rPr>
          <w:rFonts w:ascii="Arial" w:hAnsi="Arial"/>
          <w:sz w:val="24"/>
          <w:szCs w:val="24"/>
          <w:lang w:val="es-MX"/>
        </w:rPr>
      </w:pPr>
      <w:r>
        <w:rPr>
          <w:rFonts w:ascii="Arial" w:hAnsi="Arial"/>
          <w:sz w:val="24"/>
          <w:szCs w:val="24"/>
          <w:lang w:val="es-MX"/>
        </w:rPr>
        <w:t>No obstante, esta apuesta con nuevos modelos, como la Familia I.D, requiere de una extensa infraestructura de redes de carga y conectividad, la cual es fundamental para asegurar una experiencia satisfactoria por parte de nuestros clientes, por lo cual, Volkswagen está impulsando para que esté disponible en el mercado mexicano, en el momento preciso.</w:t>
      </w:r>
    </w:p>
    <w:p w14:paraId="32D35A23" w14:textId="77777777" w:rsidR="00C734A1" w:rsidRDefault="00C734A1" w:rsidP="00C734A1">
      <w:pPr>
        <w:jc w:val="both"/>
        <w:rPr>
          <w:rFonts w:ascii="Arial" w:hAnsi="Arial"/>
          <w:sz w:val="24"/>
          <w:szCs w:val="24"/>
          <w:lang w:val="es-MX"/>
        </w:rPr>
      </w:pPr>
    </w:p>
    <w:p w14:paraId="7135CC93" w14:textId="77777777" w:rsidR="00C734A1" w:rsidRDefault="00C734A1" w:rsidP="00C734A1">
      <w:pPr>
        <w:jc w:val="both"/>
        <w:rPr>
          <w:rFonts w:ascii="Arial" w:hAnsi="Arial"/>
          <w:sz w:val="24"/>
          <w:szCs w:val="24"/>
          <w:lang w:val="es-MX"/>
        </w:rPr>
      </w:pPr>
      <w:r>
        <w:rPr>
          <w:rFonts w:ascii="Arial" w:hAnsi="Arial"/>
          <w:sz w:val="24"/>
          <w:szCs w:val="24"/>
          <w:lang w:val="es-MX"/>
        </w:rPr>
        <w:t>Uniendo bajo un mismo paraguas su responsabilidad ambiental en la producción; su contribución a la protección de la biodiversidad y su apuesta hacia el futuro de la movilidad, Volkswagen confirma su compromiso con el medio ambiente y su amor por México.</w:t>
      </w:r>
    </w:p>
    <w:p w14:paraId="37F617C4" w14:textId="77777777" w:rsidR="00C734A1" w:rsidRDefault="00C734A1" w:rsidP="00C734A1">
      <w:pPr>
        <w:tabs>
          <w:tab w:val="left" w:pos="1752"/>
        </w:tabs>
        <w:jc w:val="both"/>
        <w:rPr>
          <w:rFonts w:ascii="Arial" w:hAnsi="Arial"/>
          <w:lang w:val="es-MX"/>
        </w:rPr>
      </w:pPr>
    </w:p>
    <w:p w14:paraId="11A66698" w14:textId="2CFB51DD" w:rsidR="007262E9" w:rsidRPr="00C31AF5" w:rsidRDefault="007262E9" w:rsidP="003E1CAD">
      <w:pPr>
        <w:tabs>
          <w:tab w:val="left" w:pos="1752"/>
        </w:tabs>
        <w:jc w:val="both"/>
        <w:rPr>
          <w:rFonts w:ascii="Arial" w:hAnsi="Arial"/>
          <w:lang w:val="es-MX"/>
        </w:rPr>
      </w:pPr>
      <w:bookmarkStart w:id="0" w:name="_GoBack"/>
      <w:bookmarkEnd w:id="0"/>
    </w:p>
    <w:p w14:paraId="79488AF5" w14:textId="3D58FD54" w:rsidR="003E1CAD" w:rsidRPr="006A1655" w:rsidRDefault="0040231D" w:rsidP="0040231D">
      <w:pPr>
        <w:jc w:val="center"/>
        <w:rPr>
          <w:rFonts w:ascii="Arial" w:hAnsi="Arial"/>
          <w:sz w:val="28"/>
          <w:szCs w:val="28"/>
          <w:lang w:val="en-US"/>
        </w:rPr>
      </w:pPr>
      <w:proofErr w:type="spellStart"/>
      <w:proofErr w:type="gramStart"/>
      <w:r>
        <w:rPr>
          <w:rFonts w:ascii="Arial" w:hAnsi="Arial"/>
          <w:sz w:val="28"/>
          <w:szCs w:val="28"/>
          <w:lang w:val="en-US"/>
        </w:rPr>
        <w:t>oOo</w:t>
      </w:r>
      <w:proofErr w:type="spellEnd"/>
      <w:proofErr w:type="gramEnd"/>
    </w:p>
    <w:p w14:paraId="21D18EA8" w14:textId="24A708CC" w:rsidR="003E1CAD" w:rsidRPr="003E1CAD" w:rsidRDefault="003E1CAD" w:rsidP="006A1655">
      <w:pPr>
        <w:rPr>
          <w:rFonts w:ascii="Arial" w:hAnsi="Arial"/>
          <w:sz w:val="28"/>
          <w:szCs w:val="28"/>
          <w:lang w:val="en-US"/>
        </w:rPr>
      </w:pPr>
    </w:p>
    <w:sectPr w:rsidR="003E1CAD" w:rsidRPr="003E1CAD" w:rsidSect="00394493">
      <w:headerReference w:type="default" r:id="rId8"/>
      <w:footerReference w:type="default" r:id="rId9"/>
      <w:pgSz w:w="11906" w:h="16838" w:code="9"/>
      <w:pgMar w:top="1843" w:right="2446" w:bottom="1418" w:left="1418" w:header="0" w:footer="153"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E853F" w14:textId="77777777" w:rsidR="00295ECA" w:rsidRDefault="00295ECA">
      <w:r>
        <w:separator/>
      </w:r>
    </w:p>
  </w:endnote>
  <w:endnote w:type="continuationSeparator" w:id="0">
    <w:p w14:paraId="2A5F80D1" w14:textId="77777777" w:rsidR="00295ECA" w:rsidRDefault="0029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W Text Office">
    <w:altName w:val="VW Head"/>
    <w:charset w:val="00"/>
    <w:family w:val="swiss"/>
    <w:pitch w:val="variable"/>
    <w:sig w:usb0="A00002AF" w:usb1="5000207B"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panose1 w:val="020B0503040200000003"/>
    <w:charset w:val="00"/>
    <w:family w:val="swiss"/>
    <w:pitch w:val="variable"/>
    <w:sig w:usb0="A00002AF" w:usb1="5000207B" w:usb2="00000000" w:usb3="00000000" w:csb0="0000009F" w:csb1="00000000"/>
  </w:font>
  <w:font w:name="Calibri">
    <w:panose1 w:val="020F0502020204030204"/>
    <w:charset w:val="00"/>
    <w:family w:val="swiss"/>
    <w:pitch w:val="variable"/>
    <w:sig w:usb0="E0002AFF" w:usb1="C000247B" w:usb2="00000009" w:usb3="00000000" w:csb0="000001FF" w:csb1="00000000"/>
  </w:font>
  <w:font w:name="VW Head">
    <w:panose1 w:val="020B0503040200000003"/>
    <w:charset w:val="00"/>
    <w:family w:val="swiss"/>
    <w:notTrueType/>
    <w:pitch w:val="variable"/>
    <w:sig w:usb0="A00002AF" w:usb1="5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9449" w:tblpY="4615"/>
      <w:tblOverlap w:val="never"/>
      <w:tblW w:w="0" w:type="auto"/>
      <w:tblLayout w:type="fixed"/>
      <w:tblCellMar>
        <w:left w:w="0" w:type="dxa"/>
        <w:right w:w="0" w:type="dxa"/>
      </w:tblCellMar>
      <w:tblLook w:val="04A0" w:firstRow="1" w:lastRow="0" w:firstColumn="1" w:lastColumn="0" w:noHBand="0" w:noVBand="1"/>
    </w:tblPr>
    <w:tblGrid>
      <w:gridCol w:w="2193"/>
    </w:tblGrid>
    <w:tr w:rsidR="00966B61" w:rsidRPr="008417DA" w14:paraId="46AF15AC" w14:textId="77777777" w:rsidTr="00EE3AA0">
      <w:trPr>
        <w:trHeight w:val="3061"/>
      </w:trPr>
      <w:tc>
        <w:tcPr>
          <w:tcW w:w="2193" w:type="dxa"/>
          <w:shd w:val="clear" w:color="auto" w:fill="auto"/>
          <w:noWrap/>
        </w:tcPr>
        <w:p w14:paraId="02F33118" w14:textId="77777777" w:rsidR="00966B61" w:rsidRPr="008417DA" w:rsidRDefault="00966B61" w:rsidP="008417DA">
          <w:pPr>
            <w:pStyle w:val="Kontakt"/>
            <w:snapToGrid w:val="0"/>
            <w:spacing w:line="240" w:lineRule="auto"/>
            <w:contextualSpacing/>
            <w:rPr>
              <w:bCs w:val="0"/>
              <w:color w:val="000000"/>
              <w:sz w:val="14"/>
              <w:szCs w:val="14"/>
            </w:rPr>
          </w:pPr>
        </w:p>
      </w:tc>
    </w:tr>
  </w:tbl>
  <w:p w14:paraId="45DF4AEB" w14:textId="77777777" w:rsidR="00966B61" w:rsidRPr="00D73578" w:rsidRDefault="00966B61" w:rsidP="00D73578">
    <w:pPr>
      <w:jc w:val="both"/>
      <w:rPr>
        <w:rFonts w:ascii="VW Head" w:hAnsi="VW Head" w:cs="Calibri"/>
        <w:bCs/>
        <w:snapToGrid/>
        <w:kern w:val="0"/>
        <w:szCs w:val="22"/>
        <w:lang w:val="es-MX"/>
      </w:rPr>
    </w:pPr>
    <w:r w:rsidRPr="00D73578">
      <w:rPr>
        <w:rFonts w:ascii="VW Head" w:hAnsi="VW Head"/>
        <w:bCs/>
        <w:lang w:val="es-MX"/>
      </w:rPr>
      <w:t>Dirección de Comunicación Corporativa y asuntos de Gobierno</w:t>
    </w:r>
  </w:p>
  <w:p w14:paraId="2249E547" w14:textId="77777777" w:rsidR="00966B61" w:rsidRPr="00D73578" w:rsidRDefault="00966B61" w:rsidP="00D73578">
    <w:pPr>
      <w:jc w:val="both"/>
      <w:rPr>
        <w:rFonts w:ascii="VW Head" w:hAnsi="VW Head"/>
        <w:bCs/>
        <w:lang w:val="es-MX"/>
      </w:rPr>
    </w:pPr>
    <w:r w:rsidRPr="00D73578">
      <w:rPr>
        <w:rFonts w:ascii="VW Head" w:hAnsi="VW Head"/>
        <w:bCs/>
        <w:lang w:val="es-MX"/>
      </w:rPr>
      <w:t>Teléfono: 01(222) 230-99-68</w:t>
    </w:r>
  </w:p>
  <w:p w14:paraId="07ED8859" w14:textId="77777777" w:rsidR="00966B61" w:rsidRPr="00D73578" w:rsidRDefault="00966B61" w:rsidP="00D73578">
    <w:pPr>
      <w:jc w:val="both"/>
      <w:rPr>
        <w:rFonts w:ascii="VW Head" w:hAnsi="VW Head"/>
        <w:bCs/>
        <w:lang w:val="es-MX"/>
      </w:rPr>
    </w:pPr>
    <w:r w:rsidRPr="00D73578">
      <w:rPr>
        <w:rFonts w:ascii="VW Head" w:hAnsi="VW Head"/>
        <w:bCs/>
        <w:lang w:val="es-MX"/>
      </w:rPr>
      <w:t xml:space="preserve">Correo: </w:t>
    </w:r>
    <w:r w:rsidR="00295ECA">
      <w:fldChar w:fldCharType="begin"/>
    </w:r>
    <w:r w:rsidR="00295ECA" w:rsidRPr="00C734A1">
      <w:rPr>
        <w:lang w:val="es-MX"/>
      </w:rPr>
      <w:instrText xml:space="preserve"> HYPERLINK "mailto:jose.kuri@vw.com.mx" </w:instrText>
    </w:r>
    <w:r w:rsidR="00295ECA">
      <w:fldChar w:fldCharType="separate"/>
    </w:r>
    <w:r w:rsidRPr="00D73578">
      <w:rPr>
        <w:rStyle w:val="Hipervnculo"/>
        <w:rFonts w:ascii="VW Head" w:hAnsi="VW Head"/>
        <w:bCs/>
        <w:lang w:val="es-MX"/>
      </w:rPr>
      <w:t>jose.kuri@vw.com.mx</w:t>
    </w:r>
    <w:r w:rsidR="00295ECA">
      <w:rPr>
        <w:rStyle w:val="Hipervnculo"/>
        <w:rFonts w:ascii="VW Head" w:hAnsi="VW Head"/>
        <w:bCs/>
        <w:lang w:val="es-MX"/>
      </w:rPr>
      <w:fldChar w:fldCharType="end"/>
    </w:r>
    <w:r w:rsidRPr="00D73578">
      <w:rPr>
        <w:rFonts w:ascii="VW Head" w:hAnsi="VW Head"/>
        <w:bCs/>
        <w:lang w:val="es-MX"/>
      </w:rPr>
      <w:t xml:space="preserve"> / </w:t>
    </w:r>
    <w:hyperlink r:id="rId1" w:history="1">
      <w:r w:rsidRPr="00D73578">
        <w:rPr>
          <w:rStyle w:val="Hipervnculo"/>
          <w:rFonts w:ascii="VW Head" w:hAnsi="VW Head"/>
          <w:bCs/>
          <w:lang w:val="es-MX"/>
        </w:rPr>
        <w:t>rene1.saldana@vw.com.mx</w:t>
      </w:r>
    </w:hyperlink>
  </w:p>
  <w:p w14:paraId="3E94709C" w14:textId="77777777" w:rsidR="00966B61" w:rsidRPr="008417DA" w:rsidRDefault="00966B61">
    <w:pPr>
      <w:pStyle w:val="Piedepgina"/>
      <w:rPr>
        <w:sz w:val="20"/>
        <w:szCs w:val="2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561C9" w14:textId="77777777" w:rsidR="00295ECA" w:rsidRDefault="00295ECA">
      <w:r>
        <w:separator/>
      </w:r>
    </w:p>
  </w:footnote>
  <w:footnote w:type="continuationSeparator" w:id="0">
    <w:p w14:paraId="6F6FF5C9" w14:textId="77777777" w:rsidR="00295ECA" w:rsidRDefault="00295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3F155" w14:textId="77777777" w:rsidR="00966B61" w:rsidRDefault="00966B61">
    <w:pPr>
      <w:pStyle w:val="Encabezado"/>
    </w:pPr>
  </w:p>
  <w:p w14:paraId="79BDF49F" w14:textId="77777777" w:rsidR="00966B61" w:rsidRDefault="00966B61">
    <w:pPr>
      <w:pStyle w:val="Encabezado"/>
    </w:pPr>
  </w:p>
  <w:p w14:paraId="075E65CC" w14:textId="77777777" w:rsidR="00966B61" w:rsidRDefault="00966B61" w:rsidP="00E364A6">
    <w:pPr>
      <w:pStyle w:val="Encabezado"/>
      <w:jc w:val="center"/>
    </w:pPr>
    <w:r>
      <w:rPr>
        <w:noProof/>
        <w:snapToGrid/>
        <w:lang w:val="en-US" w:eastAsia="en-US"/>
      </w:rPr>
      <w:drawing>
        <wp:anchor distT="0" distB="0" distL="114300" distR="114300" simplePos="0" relativeHeight="251658240" behindDoc="0" locked="0" layoutInCell="1" allowOverlap="1" wp14:anchorId="54D52966" wp14:editId="10A20BCB">
          <wp:simplePos x="0" y="0"/>
          <wp:positionH relativeFrom="page">
            <wp:align>center</wp:align>
          </wp:positionH>
          <wp:positionV relativeFrom="paragraph">
            <wp:posOffset>6985</wp:posOffset>
          </wp:positionV>
          <wp:extent cx="2560320" cy="90233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3 logo VWM.jpg"/>
                  <pic:cNvPicPr/>
                </pic:nvPicPr>
                <pic:blipFill>
                  <a:blip r:embed="rId1">
                    <a:extLst>
                      <a:ext uri="{28A0092B-C50C-407E-A947-70E740481C1C}">
                        <a14:useLocalDpi xmlns:a14="http://schemas.microsoft.com/office/drawing/2010/main" val="0"/>
                      </a:ext>
                    </a:extLst>
                  </a:blip>
                  <a:stretch>
                    <a:fillRect/>
                  </a:stretch>
                </pic:blipFill>
                <pic:spPr>
                  <a:xfrm>
                    <a:off x="0" y="0"/>
                    <a:ext cx="2560320" cy="902335"/>
                  </a:xfrm>
                  <a:prstGeom prst="rect">
                    <a:avLst/>
                  </a:prstGeom>
                </pic:spPr>
              </pic:pic>
            </a:graphicData>
          </a:graphic>
        </wp:anchor>
      </w:drawing>
    </w:r>
  </w:p>
  <w:p w14:paraId="4B73FFE0" w14:textId="77777777" w:rsidR="00966B61" w:rsidRDefault="00966B61" w:rsidP="00E364A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62F64A1"/>
    <w:multiLevelType w:val="hybridMultilevel"/>
    <w:tmpl w:val="8CBC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46884"/>
    <w:multiLevelType w:val="hybridMultilevel"/>
    <w:tmpl w:val="B56EDC66"/>
    <w:lvl w:ilvl="0" w:tplc="080A000F">
      <w:start w:val="1"/>
      <w:numFmt w:val="decimal"/>
      <w:lvlText w:val="%1."/>
      <w:lvlJc w:val="left"/>
      <w:pPr>
        <w:ind w:left="5320" w:hanging="360"/>
      </w:pPr>
    </w:lvl>
    <w:lvl w:ilvl="1" w:tplc="080A0019" w:tentative="1">
      <w:start w:val="1"/>
      <w:numFmt w:val="lowerLetter"/>
      <w:lvlText w:val="%2."/>
      <w:lvlJc w:val="left"/>
      <w:pPr>
        <w:ind w:left="6040" w:hanging="360"/>
      </w:pPr>
    </w:lvl>
    <w:lvl w:ilvl="2" w:tplc="080A001B" w:tentative="1">
      <w:start w:val="1"/>
      <w:numFmt w:val="lowerRoman"/>
      <w:lvlText w:val="%3."/>
      <w:lvlJc w:val="right"/>
      <w:pPr>
        <w:ind w:left="6760" w:hanging="180"/>
      </w:pPr>
    </w:lvl>
    <w:lvl w:ilvl="3" w:tplc="080A000F" w:tentative="1">
      <w:start w:val="1"/>
      <w:numFmt w:val="decimal"/>
      <w:lvlText w:val="%4."/>
      <w:lvlJc w:val="left"/>
      <w:pPr>
        <w:ind w:left="7480" w:hanging="360"/>
      </w:pPr>
    </w:lvl>
    <w:lvl w:ilvl="4" w:tplc="080A0019" w:tentative="1">
      <w:start w:val="1"/>
      <w:numFmt w:val="lowerLetter"/>
      <w:lvlText w:val="%5."/>
      <w:lvlJc w:val="left"/>
      <w:pPr>
        <w:ind w:left="8200" w:hanging="360"/>
      </w:pPr>
    </w:lvl>
    <w:lvl w:ilvl="5" w:tplc="080A001B" w:tentative="1">
      <w:start w:val="1"/>
      <w:numFmt w:val="lowerRoman"/>
      <w:lvlText w:val="%6."/>
      <w:lvlJc w:val="right"/>
      <w:pPr>
        <w:ind w:left="8920" w:hanging="180"/>
      </w:pPr>
    </w:lvl>
    <w:lvl w:ilvl="6" w:tplc="080A000F" w:tentative="1">
      <w:start w:val="1"/>
      <w:numFmt w:val="decimal"/>
      <w:lvlText w:val="%7."/>
      <w:lvlJc w:val="left"/>
      <w:pPr>
        <w:ind w:left="9640" w:hanging="360"/>
      </w:pPr>
    </w:lvl>
    <w:lvl w:ilvl="7" w:tplc="080A0019" w:tentative="1">
      <w:start w:val="1"/>
      <w:numFmt w:val="lowerLetter"/>
      <w:lvlText w:val="%8."/>
      <w:lvlJc w:val="left"/>
      <w:pPr>
        <w:ind w:left="10360" w:hanging="360"/>
      </w:pPr>
    </w:lvl>
    <w:lvl w:ilvl="8" w:tplc="080A001B" w:tentative="1">
      <w:start w:val="1"/>
      <w:numFmt w:val="lowerRoman"/>
      <w:lvlText w:val="%9."/>
      <w:lvlJc w:val="right"/>
      <w:pPr>
        <w:ind w:left="11080" w:hanging="180"/>
      </w:pPr>
    </w:lvl>
  </w:abstractNum>
  <w:abstractNum w:abstractNumId="5"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566FB2"/>
    <w:multiLevelType w:val="hybridMultilevel"/>
    <w:tmpl w:val="51D6FA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1116D69"/>
    <w:multiLevelType w:val="hybridMultilevel"/>
    <w:tmpl w:val="2EFE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A223C"/>
    <w:multiLevelType w:val="hybridMultilevel"/>
    <w:tmpl w:val="081A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4E52A0"/>
    <w:multiLevelType w:val="hybridMultilevel"/>
    <w:tmpl w:val="8DA0BE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8D7241"/>
    <w:multiLevelType w:val="hybridMultilevel"/>
    <w:tmpl w:val="DA4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C03A6"/>
    <w:multiLevelType w:val="hybridMultilevel"/>
    <w:tmpl w:val="4432C7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C11F90"/>
    <w:multiLevelType w:val="hybridMultilevel"/>
    <w:tmpl w:val="14C63104"/>
    <w:lvl w:ilvl="0" w:tplc="C4407E22">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BE1B7A"/>
    <w:multiLevelType w:val="hybridMultilevel"/>
    <w:tmpl w:val="98823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D220BA"/>
    <w:multiLevelType w:val="hybridMultilevel"/>
    <w:tmpl w:val="5C1C0E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AC26A1"/>
    <w:multiLevelType w:val="hybridMultilevel"/>
    <w:tmpl w:val="5B14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87A0C"/>
    <w:multiLevelType w:val="hybridMultilevel"/>
    <w:tmpl w:val="CA12BF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FB2967"/>
    <w:multiLevelType w:val="hybridMultilevel"/>
    <w:tmpl w:val="F8EC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A36350D"/>
    <w:multiLevelType w:val="hybridMultilevel"/>
    <w:tmpl w:val="DE40F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A850DF"/>
    <w:multiLevelType w:val="singleLevel"/>
    <w:tmpl w:val="60725EA8"/>
    <w:lvl w:ilvl="0">
      <w:start w:val="1"/>
      <w:numFmt w:val="bullet"/>
      <w:pStyle w:val="Listaconvietas"/>
      <w:lvlText w:val="–"/>
      <w:lvlJc w:val="left"/>
      <w:pPr>
        <w:tabs>
          <w:tab w:val="num" w:pos="360"/>
        </w:tabs>
        <w:ind w:left="210" w:hanging="210"/>
      </w:pPr>
      <w:rPr>
        <w:rFonts w:ascii="Times New Roman" w:hAnsi="Times New Roman" w:hint="default"/>
        <w:sz w:val="16"/>
      </w:rPr>
    </w:lvl>
  </w:abstractNum>
  <w:abstractNum w:abstractNumId="27" w15:restartNumberingAfterBreak="0">
    <w:nsid w:val="57011B7E"/>
    <w:multiLevelType w:val="hybridMultilevel"/>
    <w:tmpl w:val="BE50B57E"/>
    <w:lvl w:ilvl="0" w:tplc="080A000F">
      <w:start w:val="1"/>
      <w:numFmt w:val="decimal"/>
      <w:lvlText w:val="%1."/>
      <w:lvlJc w:val="left"/>
      <w:pPr>
        <w:ind w:left="5320" w:hanging="360"/>
      </w:pPr>
    </w:lvl>
    <w:lvl w:ilvl="1" w:tplc="080A0019" w:tentative="1">
      <w:start w:val="1"/>
      <w:numFmt w:val="lowerLetter"/>
      <w:lvlText w:val="%2."/>
      <w:lvlJc w:val="left"/>
      <w:pPr>
        <w:ind w:left="6040" w:hanging="360"/>
      </w:pPr>
    </w:lvl>
    <w:lvl w:ilvl="2" w:tplc="080A001B" w:tentative="1">
      <w:start w:val="1"/>
      <w:numFmt w:val="lowerRoman"/>
      <w:lvlText w:val="%3."/>
      <w:lvlJc w:val="right"/>
      <w:pPr>
        <w:ind w:left="6760" w:hanging="180"/>
      </w:pPr>
    </w:lvl>
    <w:lvl w:ilvl="3" w:tplc="080A000F" w:tentative="1">
      <w:start w:val="1"/>
      <w:numFmt w:val="decimal"/>
      <w:lvlText w:val="%4."/>
      <w:lvlJc w:val="left"/>
      <w:pPr>
        <w:ind w:left="7480" w:hanging="360"/>
      </w:pPr>
    </w:lvl>
    <w:lvl w:ilvl="4" w:tplc="080A0019" w:tentative="1">
      <w:start w:val="1"/>
      <w:numFmt w:val="lowerLetter"/>
      <w:lvlText w:val="%5."/>
      <w:lvlJc w:val="left"/>
      <w:pPr>
        <w:ind w:left="8200" w:hanging="360"/>
      </w:pPr>
    </w:lvl>
    <w:lvl w:ilvl="5" w:tplc="080A001B" w:tentative="1">
      <w:start w:val="1"/>
      <w:numFmt w:val="lowerRoman"/>
      <w:lvlText w:val="%6."/>
      <w:lvlJc w:val="right"/>
      <w:pPr>
        <w:ind w:left="8920" w:hanging="180"/>
      </w:pPr>
    </w:lvl>
    <w:lvl w:ilvl="6" w:tplc="080A000F" w:tentative="1">
      <w:start w:val="1"/>
      <w:numFmt w:val="decimal"/>
      <w:lvlText w:val="%7."/>
      <w:lvlJc w:val="left"/>
      <w:pPr>
        <w:ind w:left="9640" w:hanging="360"/>
      </w:pPr>
    </w:lvl>
    <w:lvl w:ilvl="7" w:tplc="080A0019" w:tentative="1">
      <w:start w:val="1"/>
      <w:numFmt w:val="lowerLetter"/>
      <w:lvlText w:val="%8."/>
      <w:lvlJc w:val="left"/>
      <w:pPr>
        <w:ind w:left="10360" w:hanging="360"/>
      </w:pPr>
    </w:lvl>
    <w:lvl w:ilvl="8" w:tplc="080A001B" w:tentative="1">
      <w:start w:val="1"/>
      <w:numFmt w:val="lowerRoman"/>
      <w:lvlText w:val="%9."/>
      <w:lvlJc w:val="right"/>
      <w:pPr>
        <w:ind w:left="11080" w:hanging="180"/>
      </w:pPr>
    </w:lvl>
  </w:abstractNum>
  <w:abstractNum w:abstractNumId="28"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BB3831"/>
    <w:multiLevelType w:val="hybridMultilevel"/>
    <w:tmpl w:val="266E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A831A0"/>
    <w:multiLevelType w:val="hybridMultilevel"/>
    <w:tmpl w:val="28768B50"/>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7E16DEC"/>
    <w:multiLevelType w:val="hybridMultilevel"/>
    <w:tmpl w:val="6B007830"/>
    <w:lvl w:ilvl="0" w:tplc="080A000F">
      <w:start w:val="1"/>
      <w:numFmt w:val="decimal"/>
      <w:lvlText w:val="%1."/>
      <w:lvlJc w:val="left"/>
      <w:pPr>
        <w:ind w:left="5320" w:hanging="360"/>
      </w:pPr>
    </w:lvl>
    <w:lvl w:ilvl="1" w:tplc="080A0019" w:tentative="1">
      <w:start w:val="1"/>
      <w:numFmt w:val="lowerLetter"/>
      <w:lvlText w:val="%2."/>
      <w:lvlJc w:val="left"/>
      <w:pPr>
        <w:ind w:left="6040" w:hanging="360"/>
      </w:pPr>
    </w:lvl>
    <w:lvl w:ilvl="2" w:tplc="080A001B" w:tentative="1">
      <w:start w:val="1"/>
      <w:numFmt w:val="lowerRoman"/>
      <w:lvlText w:val="%3."/>
      <w:lvlJc w:val="right"/>
      <w:pPr>
        <w:ind w:left="6760" w:hanging="180"/>
      </w:pPr>
    </w:lvl>
    <w:lvl w:ilvl="3" w:tplc="080A000F" w:tentative="1">
      <w:start w:val="1"/>
      <w:numFmt w:val="decimal"/>
      <w:lvlText w:val="%4."/>
      <w:lvlJc w:val="left"/>
      <w:pPr>
        <w:ind w:left="7480" w:hanging="360"/>
      </w:pPr>
    </w:lvl>
    <w:lvl w:ilvl="4" w:tplc="080A0019" w:tentative="1">
      <w:start w:val="1"/>
      <w:numFmt w:val="lowerLetter"/>
      <w:lvlText w:val="%5."/>
      <w:lvlJc w:val="left"/>
      <w:pPr>
        <w:ind w:left="8200" w:hanging="360"/>
      </w:pPr>
    </w:lvl>
    <w:lvl w:ilvl="5" w:tplc="080A001B" w:tentative="1">
      <w:start w:val="1"/>
      <w:numFmt w:val="lowerRoman"/>
      <w:lvlText w:val="%6."/>
      <w:lvlJc w:val="right"/>
      <w:pPr>
        <w:ind w:left="8920" w:hanging="180"/>
      </w:pPr>
    </w:lvl>
    <w:lvl w:ilvl="6" w:tplc="080A000F" w:tentative="1">
      <w:start w:val="1"/>
      <w:numFmt w:val="decimal"/>
      <w:lvlText w:val="%7."/>
      <w:lvlJc w:val="left"/>
      <w:pPr>
        <w:ind w:left="9640" w:hanging="360"/>
      </w:pPr>
    </w:lvl>
    <w:lvl w:ilvl="7" w:tplc="080A0019" w:tentative="1">
      <w:start w:val="1"/>
      <w:numFmt w:val="lowerLetter"/>
      <w:lvlText w:val="%8."/>
      <w:lvlJc w:val="left"/>
      <w:pPr>
        <w:ind w:left="10360" w:hanging="360"/>
      </w:pPr>
    </w:lvl>
    <w:lvl w:ilvl="8" w:tplc="080A001B" w:tentative="1">
      <w:start w:val="1"/>
      <w:numFmt w:val="lowerRoman"/>
      <w:lvlText w:val="%9."/>
      <w:lvlJc w:val="right"/>
      <w:pPr>
        <w:ind w:left="11080" w:hanging="180"/>
      </w:pPr>
    </w:lvl>
  </w:abstractNum>
  <w:abstractNum w:abstractNumId="32" w15:restartNumberingAfterBreak="0">
    <w:nsid w:val="6D227443"/>
    <w:multiLevelType w:val="hybridMultilevel"/>
    <w:tmpl w:val="BF40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937B9F"/>
    <w:multiLevelType w:val="hybridMultilevel"/>
    <w:tmpl w:val="8772C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CE2ECE"/>
    <w:multiLevelType w:val="hybridMultilevel"/>
    <w:tmpl w:val="B18CF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2213C99"/>
    <w:multiLevelType w:val="hybridMultilevel"/>
    <w:tmpl w:val="F050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E123E"/>
    <w:multiLevelType w:val="hybridMultilevel"/>
    <w:tmpl w:val="EC725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6"/>
  </w:num>
  <w:num w:numId="4">
    <w:abstractNumId w:val="0"/>
  </w:num>
  <w:num w:numId="5">
    <w:abstractNumId w:val="25"/>
  </w:num>
  <w:num w:numId="6">
    <w:abstractNumId w:val="23"/>
  </w:num>
  <w:num w:numId="7">
    <w:abstractNumId w:val="11"/>
  </w:num>
  <w:num w:numId="8">
    <w:abstractNumId w:val="6"/>
  </w:num>
  <w:num w:numId="9">
    <w:abstractNumId w:val="10"/>
  </w:num>
  <w:num w:numId="10">
    <w:abstractNumId w:val="16"/>
  </w:num>
  <w:num w:numId="11">
    <w:abstractNumId w:val="5"/>
  </w:num>
  <w:num w:numId="12">
    <w:abstractNumId w:val="28"/>
  </w:num>
  <w:num w:numId="13">
    <w:abstractNumId w:val="17"/>
  </w:num>
  <w:num w:numId="14">
    <w:abstractNumId w:val="2"/>
  </w:num>
  <w:num w:numId="15">
    <w:abstractNumId w:val="3"/>
  </w:num>
  <w:num w:numId="16">
    <w:abstractNumId w:val="29"/>
  </w:num>
  <w:num w:numId="17">
    <w:abstractNumId w:val="15"/>
  </w:num>
  <w:num w:numId="18">
    <w:abstractNumId w:val="34"/>
  </w:num>
  <w:num w:numId="19">
    <w:abstractNumId w:val="20"/>
  </w:num>
  <w:num w:numId="20">
    <w:abstractNumId w:val="35"/>
  </w:num>
  <w:num w:numId="21">
    <w:abstractNumId w:val="9"/>
  </w:num>
  <w:num w:numId="22">
    <w:abstractNumId w:val="24"/>
  </w:num>
  <w:num w:numId="23">
    <w:abstractNumId w:val="7"/>
  </w:num>
  <w:num w:numId="24">
    <w:abstractNumId w:val="8"/>
  </w:num>
  <w:num w:numId="25">
    <w:abstractNumId w:val="33"/>
  </w:num>
  <w:num w:numId="26">
    <w:abstractNumId w:val="13"/>
  </w:num>
  <w:num w:numId="27">
    <w:abstractNumId w:val="30"/>
    <w:lvlOverride w:ilvl="0">
      <w:startOverride w:val="1"/>
    </w:lvlOverride>
    <w:lvlOverride w:ilvl="1"/>
    <w:lvlOverride w:ilvl="2"/>
    <w:lvlOverride w:ilvl="3"/>
    <w:lvlOverride w:ilvl="4"/>
    <w:lvlOverride w:ilvl="5"/>
    <w:lvlOverride w:ilvl="6"/>
    <w:lvlOverride w:ilvl="7"/>
    <w:lvlOverride w:ilvl="8"/>
  </w:num>
  <w:num w:numId="28">
    <w:abstractNumId w:val="18"/>
  </w:num>
  <w:num w:numId="29">
    <w:abstractNumId w:val="22"/>
  </w:num>
  <w:num w:numId="30">
    <w:abstractNumId w:val="12"/>
  </w:num>
  <w:num w:numId="31">
    <w:abstractNumId w:val="21"/>
  </w:num>
  <w:num w:numId="32">
    <w:abstractNumId w:val="27"/>
  </w:num>
  <w:num w:numId="33">
    <w:abstractNumId w:val="4"/>
  </w:num>
  <w:num w:numId="34">
    <w:abstractNumId w:val="31"/>
  </w:num>
  <w:num w:numId="35">
    <w:abstractNumId w:val="19"/>
  </w:num>
  <w:num w:numId="36">
    <w:abstractNumId w:val="14"/>
  </w:num>
  <w:num w:numId="37">
    <w:abstractNumId w:val="3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s-MX" w:vendorID="64" w:dllVersion="6" w:nlCheck="1" w:checkStyle="0"/>
  <w:activeWritingStyle w:appName="MSWord" w:lang="es-ES" w:vendorID="64" w:dllVersion="6" w:nlCheck="1" w:checkStyle="0"/>
  <w:activeWritingStyle w:appName="MSWord" w:lang="es-MX"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CD"/>
    <w:rsid w:val="00003EB3"/>
    <w:rsid w:val="000048B0"/>
    <w:rsid w:val="000070F4"/>
    <w:rsid w:val="00012603"/>
    <w:rsid w:val="000160F3"/>
    <w:rsid w:val="00020F80"/>
    <w:rsid w:val="00021AB6"/>
    <w:rsid w:val="0002523B"/>
    <w:rsid w:val="00025B45"/>
    <w:rsid w:val="00026CF1"/>
    <w:rsid w:val="0003417E"/>
    <w:rsid w:val="00040034"/>
    <w:rsid w:val="0004382E"/>
    <w:rsid w:val="00047FA3"/>
    <w:rsid w:val="000572DC"/>
    <w:rsid w:val="00061851"/>
    <w:rsid w:val="000659BB"/>
    <w:rsid w:val="00065B1B"/>
    <w:rsid w:val="0007171A"/>
    <w:rsid w:val="00071E90"/>
    <w:rsid w:val="00080500"/>
    <w:rsid w:val="0008718D"/>
    <w:rsid w:val="00087ED1"/>
    <w:rsid w:val="00090802"/>
    <w:rsid w:val="00091159"/>
    <w:rsid w:val="00092EE1"/>
    <w:rsid w:val="0009753D"/>
    <w:rsid w:val="000A08C4"/>
    <w:rsid w:val="000A224F"/>
    <w:rsid w:val="000A314D"/>
    <w:rsid w:val="000A6202"/>
    <w:rsid w:val="000A718B"/>
    <w:rsid w:val="000A7303"/>
    <w:rsid w:val="000A7D88"/>
    <w:rsid w:val="000B290C"/>
    <w:rsid w:val="000B6A6C"/>
    <w:rsid w:val="000B7F52"/>
    <w:rsid w:val="000C1758"/>
    <w:rsid w:val="000C1AD9"/>
    <w:rsid w:val="000C26B5"/>
    <w:rsid w:val="000D465B"/>
    <w:rsid w:val="000E1551"/>
    <w:rsid w:val="000E3927"/>
    <w:rsid w:val="000F00D7"/>
    <w:rsid w:val="000F1217"/>
    <w:rsid w:val="00104016"/>
    <w:rsid w:val="00106A20"/>
    <w:rsid w:val="00112DA9"/>
    <w:rsid w:val="00115402"/>
    <w:rsid w:val="0011733D"/>
    <w:rsid w:val="00125DFB"/>
    <w:rsid w:val="001314DE"/>
    <w:rsid w:val="001365A1"/>
    <w:rsid w:val="00140760"/>
    <w:rsid w:val="00153866"/>
    <w:rsid w:val="0016561F"/>
    <w:rsid w:val="00170EEF"/>
    <w:rsid w:val="00171A0B"/>
    <w:rsid w:val="001805ED"/>
    <w:rsid w:val="00181685"/>
    <w:rsid w:val="001822AE"/>
    <w:rsid w:val="001824AB"/>
    <w:rsid w:val="001835D7"/>
    <w:rsid w:val="00183B74"/>
    <w:rsid w:val="00184DC3"/>
    <w:rsid w:val="00187870"/>
    <w:rsid w:val="00191340"/>
    <w:rsid w:val="0019600F"/>
    <w:rsid w:val="001A290C"/>
    <w:rsid w:val="001A2D65"/>
    <w:rsid w:val="001A72E8"/>
    <w:rsid w:val="001B2510"/>
    <w:rsid w:val="001B7383"/>
    <w:rsid w:val="001B794E"/>
    <w:rsid w:val="001C1689"/>
    <w:rsid w:val="001C4E6F"/>
    <w:rsid w:val="001D0FB4"/>
    <w:rsid w:val="001D7871"/>
    <w:rsid w:val="001E0EFB"/>
    <w:rsid w:val="001E1325"/>
    <w:rsid w:val="001E4280"/>
    <w:rsid w:val="001E47FD"/>
    <w:rsid w:val="001E504E"/>
    <w:rsid w:val="001E75B4"/>
    <w:rsid w:val="001F33C5"/>
    <w:rsid w:val="001F3945"/>
    <w:rsid w:val="001F4224"/>
    <w:rsid w:val="001F5773"/>
    <w:rsid w:val="001F630C"/>
    <w:rsid w:val="0020055B"/>
    <w:rsid w:val="002016A1"/>
    <w:rsid w:val="00203DE7"/>
    <w:rsid w:val="0020495C"/>
    <w:rsid w:val="00207D81"/>
    <w:rsid w:val="00210C09"/>
    <w:rsid w:val="00211ECC"/>
    <w:rsid w:val="002130DF"/>
    <w:rsid w:val="00215D29"/>
    <w:rsid w:val="0022100E"/>
    <w:rsid w:val="002253CD"/>
    <w:rsid w:val="0022590C"/>
    <w:rsid w:val="00227E36"/>
    <w:rsid w:val="002322F3"/>
    <w:rsid w:val="00235067"/>
    <w:rsid w:val="0024107B"/>
    <w:rsid w:val="00241C34"/>
    <w:rsid w:val="00246430"/>
    <w:rsid w:val="002523D0"/>
    <w:rsid w:val="0025587E"/>
    <w:rsid w:val="00260425"/>
    <w:rsid w:val="00261117"/>
    <w:rsid w:val="00263860"/>
    <w:rsid w:val="00272508"/>
    <w:rsid w:val="00277763"/>
    <w:rsid w:val="002834E0"/>
    <w:rsid w:val="002855D4"/>
    <w:rsid w:val="002868FA"/>
    <w:rsid w:val="00286D14"/>
    <w:rsid w:val="002874E9"/>
    <w:rsid w:val="00290755"/>
    <w:rsid w:val="00290D41"/>
    <w:rsid w:val="00291A56"/>
    <w:rsid w:val="00295ECA"/>
    <w:rsid w:val="002A0354"/>
    <w:rsid w:val="002A0B58"/>
    <w:rsid w:val="002A2DAA"/>
    <w:rsid w:val="002A3AD5"/>
    <w:rsid w:val="002B1BA3"/>
    <w:rsid w:val="002B1F1F"/>
    <w:rsid w:val="002B33F7"/>
    <w:rsid w:val="002B345B"/>
    <w:rsid w:val="002B3A29"/>
    <w:rsid w:val="002C2705"/>
    <w:rsid w:val="002C3746"/>
    <w:rsid w:val="002C4994"/>
    <w:rsid w:val="002C4FA7"/>
    <w:rsid w:val="002C5C21"/>
    <w:rsid w:val="002C5D78"/>
    <w:rsid w:val="002D31AC"/>
    <w:rsid w:val="002D54FD"/>
    <w:rsid w:val="002E0520"/>
    <w:rsid w:val="002E094B"/>
    <w:rsid w:val="002E29DA"/>
    <w:rsid w:val="002E3939"/>
    <w:rsid w:val="002E3BA0"/>
    <w:rsid w:val="002E4D59"/>
    <w:rsid w:val="002E7295"/>
    <w:rsid w:val="002F0C27"/>
    <w:rsid w:val="002F1704"/>
    <w:rsid w:val="002F22F5"/>
    <w:rsid w:val="002F766B"/>
    <w:rsid w:val="003026DB"/>
    <w:rsid w:val="00303554"/>
    <w:rsid w:val="00313984"/>
    <w:rsid w:val="00315C9D"/>
    <w:rsid w:val="00316A32"/>
    <w:rsid w:val="00321F7C"/>
    <w:rsid w:val="0032577C"/>
    <w:rsid w:val="00330E3C"/>
    <w:rsid w:val="003327C4"/>
    <w:rsid w:val="00332D58"/>
    <w:rsid w:val="00333E3F"/>
    <w:rsid w:val="00333F5D"/>
    <w:rsid w:val="00341A40"/>
    <w:rsid w:val="00344DC2"/>
    <w:rsid w:val="00345BB1"/>
    <w:rsid w:val="0034630A"/>
    <w:rsid w:val="003546F9"/>
    <w:rsid w:val="00354881"/>
    <w:rsid w:val="003614CE"/>
    <w:rsid w:val="003616C8"/>
    <w:rsid w:val="00361F70"/>
    <w:rsid w:val="00362059"/>
    <w:rsid w:val="0036354C"/>
    <w:rsid w:val="00363953"/>
    <w:rsid w:val="00363EE5"/>
    <w:rsid w:val="00370D47"/>
    <w:rsid w:val="003757E0"/>
    <w:rsid w:val="00376248"/>
    <w:rsid w:val="0038033A"/>
    <w:rsid w:val="00380E8D"/>
    <w:rsid w:val="0038136D"/>
    <w:rsid w:val="00386A36"/>
    <w:rsid w:val="00387016"/>
    <w:rsid w:val="00390C0A"/>
    <w:rsid w:val="00390C63"/>
    <w:rsid w:val="003932A1"/>
    <w:rsid w:val="00394493"/>
    <w:rsid w:val="00394E4C"/>
    <w:rsid w:val="003A0493"/>
    <w:rsid w:val="003A12DF"/>
    <w:rsid w:val="003A4B93"/>
    <w:rsid w:val="003A5E6F"/>
    <w:rsid w:val="003A608A"/>
    <w:rsid w:val="003B3D30"/>
    <w:rsid w:val="003B58E4"/>
    <w:rsid w:val="003C35C3"/>
    <w:rsid w:val="003C590F"/>
    <w:rsid w:val="003D0596"/>
    <w:rsid w:val="003D1690"/>
    <w:rsid w:val="003D1AFC"/>
    <w:rsid w:val="003D7104"/>
    <w:rsid w:val="003E0795"/>
    <w:rsid w:val="003E1CAD"/>
    <w:rsid w:val="003E379E"/>
    <w:rsid w:val="003E5ABE"/>
    <w:rsid w:val="003E7914"/>
    <w:rsid w:val="003F1338"/>
    <w:rsid w:val="003F4FB6"/>
    <w:rsid w:val="003F5677"/>
    <w:rsid w:val="003F73A5"/>
    <w:rsid w:val="004005CB"/>
    <w:rsid w:val="00400E7C"/>
    <w:rsid w:val="0040231D"/>
    <w:rsid w:val="00406E37"/>
    <w:rsid w:val="00407B63"/>
    <w:rsid w:val="004118EA"/>
    <w:rsid w:val="0041208A"/>
    <w:rsid w:val="0041369F"/>
    <w:rsid w:val="00415D7E"/>
    <w:rsid w:val="004170CD"/>
    <w:rsid w:val="00423A91"/>
    <w:rsid w:val="00423C61"/>
    <w:rsid w:val="00425870"/>
    <w:rsid w:val="004265B4"/>
    <w:rsid w:val="00426A37"/>
    <w:rsid w:val="00431732"/>
    <w:rsid w:val="0043662C"/>
    <w:rsid w:val="004443D3"/>
    <w:rsid w:val="00444F5E"/>
    <w:rsid w:val="0044797C"/>
    <w:rsid w:val="00455AC9"/>
    <w:rsid w:val="00471CD8"/>
    <w:rsid w:val="00471FD5"/>
    <w:rsid w:val="004725D8"/>
    <w:rsid w:val="004758DA"/>
    <w:rsid w:val="0047634C"/>
    <w:rsid w:val="00477835"/>
    <w:rsid w:val="00477C2E"/>
    <w:rsid w:val="00483927"/>
    <w:rsid w:val="00484DBE"/>
    <w:rsid w:val="00485472"/>
    <w:rsid w:val="004908B4"/>
    <w:rsid w:val="004929C0"/>
    <w:rsid w:val="00497040"/>
    <w:rsid w:val="004977D6"/>
    <w:rsid w:val="004978C2"/>
    <w:rsid w:val="004A0B6E"/>
    <w:rsid w:val="004A1027"/>
    <w:rsid w:val="004A1197"/>
    <w:rsid w:val="004A2330"/>
    <w:rsid w:val="004A2DB6"/>
    <w:rsid w:val="004B1905"/>
    <w:rsid w:val="004B2773"/>
    <w:rsid w:val="004B3D8C"/>
    <w:rsid w:val="004B750F"/>
    <w:rsid w:val="004B7F8F"/>
    <w:rsid w:val="004C5D9B"/>
    <w:rsid w:val="004C688A"/>
    <w:rsid w:val="004C6BB6"/>
    <w:rsid w:val="004C7E1D"/>
    <w:rsid w:val="004D144F"/>
    <w:rsid w:val="004D1ABB"/>
    <w:rsid w:val="004D62F7"/>
    <w:rsid w:val="004D7274"/>
    <w:rsid w:val="004E17AE"/>
    <w:rsid w:val="004E5058"/>
    <w:rsid w:val="004E5E47"/>
    <w:rsid w:val="004F1030"/>
    <w:rsid w:val="004F1071"/>
    <w:rsid w:val="004F4583"/>
    <w:rsid w:val="004F5849"/>
    <w:rsid w:val="0050036A"/>
    <w:rsid w:val="0050164A"/>
    <w:rsid w:val="00501C9F"/>
    <w:rsid w:val="005027D7"/>
    <w:rsid w:val="00510EDE"/>
    <w:rsid w:val="00510FE3"/>
    <w:rsid w:val="005113A7"/>
    <w:rsid w:val="00511996"/>
    <w:rsid w:val="00513E5B"/>
    <w:rsid w:val="00514153"/>
    <w:rsid w:val="00524008"/>
    <w:rsid w:val="005246E2"/>
    <w:rsid w:val="0052584C"/>
    <w:rsid w:val="00525EA8"/>
    <w:rsid w:val="005265B9"/>
    <w:rsid w:val="005300BB"/>
    <w:rsid w:val="00532224"/>
    <w:rsid w:val="00532AFB"/>
    <w:rsid w:val="005377E4"/>
    <w:rsid w:val="005401AF"/>
    <w:rsid w:val="00540CCA"/>
    <w:rsid w:val="0054406B"/>
    <w:rsid w:val="00546C05"/>
    <w:rsid w:val="00552B72"/>
    <w:rsid w:val="0055336D"/>
    <w:rsid w:val="0055628E"/>
    <w:rsid w:val="00560497"/>
    <w:rsid w:val="00560C33"/>
    <w:rsid w:val="00562EA1"/>
    <w:rsid w:val="005658CD"/>
    <w:rsid w:val="00571752"/>
    <w:rsid w:val="00571F44"/>
    <w:rsid w:val="0057337C"/>
    <w:rsid w:val="00575416"/>
    <w:rsid w:val="00575F5D"/>
    <w:rsid w:val="00576BC5"/>
    <w:rsid w:val="0058047B"/>
    <w:rsid w:val="005861F4"/>
    <w:rsid w:val="00587F26"/>
    <w:rsid w:val="00587F3F"/>
    <w:rsid w:val="00590719"/>
    <w:rsid w:val="0059340D"/>
    <w:rsid w:val="00593458"/>
    <w:rsid w:val="00595C4F"/>
    <w:rsid w:val="005A08A4"/>
    <w:rsid w:val="005A5104"/>
    <w:rsid w:val="005A67BC"/>
    <w:rsid w:val="005B01E8"/>
    <w:rsid w:val="005B2FAD"/>
    <w:rsid w:val="005B54F3"/>
    <w:rsid w:val="005B5C87"/>
    <w:rsid w:val="005C09E9"/>
    <w:rsid w:val="005C358D"/>
    <w:rsid w:val="005C65AF"/>
    <w:rsid w:val="005D0913"/>
    <w:rsid w:val="005D7E8D"/>
    <w:rsid w:val="005E035E"/>
    <w:rsid w:val="005E080A"/>
    <w:rsid w:val="005E2A3D"/>
    <w:rsid w:val="005E62F5"/>
    <w:rsid w:val="005F028B"/>
    <w:rsid w:val="005F1D56"/>
    <w:rsid w:val="005F233F"/>
    <w:rsid w:val="005F50DB"/>
    <w:rsid w:val="005F69A7"/>
    <w:rsid w:val="005F766E"/>
    <w:rsid w:val="005F7D58"/>
    <w:rsid w:val="0060062E"/>
    <w:rsid w:val="00604DB1"/>
    <w:rsid w:val="00604FD9"/>
    <w:rsid w:val="00605FBE"/>
    <w:rsid w:val="0060731E"/>
    <w:rsid w:val="00613BD1"/>
    <w:rsid w:val="00614F16"/>
    <w:rsid w:val="0061576E"/>
    <w:rsid w:val="00617CA3"/>
    <w:rsid w:val="006246DA"/>
    <w:rsid w:val="006270E4"/>
    <w:rsid w:val="00630F87"/>
    <w:rsid w:val="00632B1F"/>
    <w:rsid w:val="006332CB"/>
    <w:rsid w:val="006374BF"/>
    <w:rsid w:val="00643315"/>
    <w:rsid w:val="006445B4"/>
    <w:rsid w:val="006448F4"/>
    <w:rsid w:val="00650CD3"/>
    <w:rsid w:val="006538D3"/>
    <w:rsid w:val="006545CF"/>
    <w:rsid w:val="00656B84"/>
    <w:rsid w:val="00661032"/>
    <w:rsid w:val="006635F1"/>
    <w:rsid w:val="006668DC"/>
    <w:rsid w:val="00666965"/>
    <w:rsid w:val="00667339"/>
    <w:rsid w:val="00674153"/>
    <w:rsid w:val="00674413"/>
    <w:rsid w:val="00675A58"/>
    <w:rsid w:val="00676DAB"/>
    <w:rsid w:val="00681336"/>
    <w:rsid w:val="00682600"/>
    <w:rsid w:val="00682DEC"/>
    <w:rsid w:val="006846DA"/>
    <w:rsid w:val="00685BB9"/>
    <w:rsid w:val="00686683"/>
    <w:rsid w:val="006917D9"/>
    <w:rsid w:val="00691E8A"/>
    <w:rsid w:val="006923C0"/>
    <w:rsid w:val="0069247F"/>
    <w:rsid w:val="00692D2D"/>
    <w:rsid w:val="0069400B"/>
    <w:rsid w:val="006942C8"/>
    <w:rsid w:val="006960AA"/>
    <w:rsid w:val="00696238"/>
    <w:rsid w:val="006A0797"/>
    <w:rsid w:val="006A0C9D"/>
    <w:rsid w:val="006A1655"/>
    <w:rsid w:val="006A2384"/>
    <w:rsid w:val="006A5466"/>
    <w:rsid w:val="006A574F"/>
    <w:rsid w:val="006B103E"/>
    <w:rsid w:val="006B1D40"/>
    <w:rsid w:val="006B24A7"/>
    <w:rsid w:val="006B2575"/>
    <w:rsid w:val="006B25F1"/>
    <w:rsid w:val="006C2007"/>
    <w:rsid w:val="006C4994"/>
    <w:rsid w:val="006C55DB"/>
    <w:rsid w:val="006C7F47"/>
    <w:rsid w:val="006D188B"/>
    <w:rsid w:val="006D2D54"/>
    <w:rsid w:val="006D332C"/>
    <w:rsid w:val="006D36CC"/>
    <w:rsid w:val="006D4B2A"/>
    <w:rsid w:val="006D525F"/>
    <w:rsid w:val="006D548D"/>
    <w:rsid w:val="006E1AE8"/>
    <w:rsid w:val="006E29A7"/>
    <w:rsid w:val="006E3243"/>
    <w:rsid w:val="006F0372"/>
    <w:rsid w:val="006F32D2"/>
    <w:rsid w:val="006F3B55"/>
    <w:rsid w:val="006F7D97"/>
    <w:rsid w:val="00701C29"/>
    <w:rsid w:val="00702478"/>
    <w:rsid w:val="00703900"/>
    <w:rsid w:val="00704645"/>
    <w:rsid w:val="00704A56"/>
    <w:rsid w:val="00706611"/>
    <w:rsid w:val="00707C44"/>
    <w:rsid w:val="0071366C"/>
    <w:rsid w:val="00713AE2"/>
    <w:rsid w:val="00715BDD"/>
    <w:rsid w:val="0072017E"/>
    <w:rsid w:val="00722BD1"/>
    <w:rsid w:val="00725CBD"/>
    <w:rsid w:val="007262E9"/>
    <w:rsid w:val="00726CB2"/>
    <w:rsid w:val="00731460"/>
    <w:rsid w:val="00732D6C"/>
    <w:rsid w:val="00733A77"/>
    <w:rsid w:val="00734B9F"/>
    <w:rsid w:val="00736054"/>
    <w:rsid w:val="00736F85"/>
    <w:rsid w:val="007400AE"/>
    <w:rsid w:val="0074323B"/>
    <w:rsid w:val="007443E1"/>
    <w:rsid w:val="007453FD"/>
    <w:rsid w:val="00750A4F"/>
    <w:rsid w:val="007546C1"/>
    <w:rsid w:val="0075544C"/>
    <w:rsid w:val="00761EA4"/>
    <w:rsid w:val="00764F8C"/>
    <w:rsid w:val="00767033"/>
    <w:rsid w:val="007674C7"/>
    <w:rsid w:val="00770345"/>
    <w:rsid w:val="007759CE"/>
    <w:rsid w:val="007811B7"/>
    <w:rsid w:val="00783EB1"/>
    <w:rsid w:val="00785160"/>
    <w:rsid w:val="007858C2"/>
    <w:rsid w:val="00786584"/>
    <w:rsid w:val="00793195"/>
    <w:rsid w:val="00795A5B"/>
    <w:rsid w:val="007A4BB2"/>
    <w:rsid w:val="007A4C67"/>
    <w:rsid w:val="007A5184"/>
    <w:rsid w:val="007A7A83"/>
    <w:rsid w:val="007B0CBF"/>
    <w:rsid w:val="007B0D58"/>
    <w:rsid w:val="007D0096"/>
    <w:rsid w:val="007D1961"/>
    <w:rsid w:val="007E42EC"/>
    <w:rsid w:val="007E64E3"/>
    <w:rsid w:val="007F2CF4"/>
    <w:rsid w:val="007F3AAA"/>
    <w:rsid w:val="007F618B"/>
    <w:rsid w:val="007F6E9A"/>
    <w:rsid w:val="00800754"/>
    <w:rsid w:val="00801267"/>
    <w:rsid w:val="00802C5C"/>
    <w:rsid w:val="0080755A"/>
    <w:rsid w:val="0081166E"/>
    <w:rsid w:val="00814CBB"/>
    <w:rsid w:val="00815BD2"/>
    <w:rsid w:val="00816DDF"/>
    <w:rsid w:val="00827FEF"/>
    <w:rsid w:val="00840735"/>
    <w:rsid w:val="008417DA"/>
    <w:rsid w:val="00842466"/>
    <w:rsid w:val="008425A8"/>
    <w:rsid w:val="00842732"/>
    <w:rsid w:val="008451AE"/>
    <w:rsid w:val="00846599"/>
    <w:rsid w:val="0084672F"/>
    <w:rsid w:val="00850A1B"/>
    <w:rsid w:val="00851405"/>
    <w:rsid w:val="008545F0"/>
    <w:rsid w:val="00854808"/>
    <w:rsid w:val="00856F2F"/>
    <w:rsid w:val="00863517"/>
    <w:rsid w:val="00864AA0"/>
    <w:rsid w:val="00865CDA"/>
    <w:rsid w:val="008673FD"/>
    <w:rsid w:val="008760AD"/>
    <w:rsid w:val="00876B6B"/>
    <w:rsid w:val="008770AD"/>
    <w:rsid w:val="008770ED"/>
    <w:rsid w:val="008813ED"/>
    <w:rsid w:val="008836B8"/>
    <w:rsid w:val="00887DDA"/>
    <w:rsid w:val="00892748"/>
    <w:rsid w:val="00894F3D"/>
    <w:rsid w:val="00895600"/>
    <w:rsid w:val="008961D5"/>
    <w:rsid w:val="00897CB3"/>
    <w:rsid w:val="008A3C4E"/>
    <w:rsid w:val="008A5E9D"/>
    <w:rsid w:val="008B05C2"/>
    <w:rsid w:val="008B0D28"/>
    <w:rsid w:val="008B1496"/>
    <w:rsid w:val="008B229E"/>
    <w:rsid w:val="008B44F1"/>
    <w:rsid w:val="008B4CD6"/>
    <w:rsid w:val="008C0246"/>
    <w:rsid w:val="008C4BE6"/>
    <w:rsid w:val="008C6886"/>
    <w:rsid w:val="008D1359"/>
    <w:rsid w:val="008D48A3"/>
    <w:rsid w:val="008D49AE"/>
    <w:rsid w:val="008D7FDC"/>
    <w:rsid w:val="008E10E3"/>
    <w:rsid w:val="008E7970"/>
    <w:rsid w:val="008F3AF5"/>
    <w:rsid w:val="008F4B51"/>
    <w:rsid w:val="009010CF"/>
    <w:rsid w:val="00905DF1"/>
    <w:rsid w:val="00906A3A"/>
    <w:rsid w:val="00907193"/>
    <w:rsid w:val="00907894"/>
    <w:rsid w:val="009104A2"/>
    <w:rsid w:val="00916880"/>
    <w:rsid w:val="00917F6D"/>
    <w:rsid w:val="009220FC"/>
    <w:rsid w:val="00924572"/>
    <w:rsid w:val="009266FC"/>
    <w:rsid w:val="00927E17"/>
    <w:rsid w:val="00930CEA"/>
    <w:rsid w:val="00932C25"/>
    <w:rsid w:val="009336C3"/>
    <w:rsid w:val="009357C6"/>
    <w:rsid w:val="00937662"/>
    <w:rsid w:val="00940194"/>
    <w:rsid w:val="00944618"/>
    <w:rsid w:val="009448E2"/>
    <w:rsid w:val="009472C8"/>
    <w:rsid w:val="00952182"/>
    <w:rsid w:val="00961A66"/>
    <w:rsid w:val="00963F57"/>
    <w:rsid w:val="00966167"/>
    <w:rsid w:val="00966B61"/>
    <w:rsid w:val="009713C9"/>
    <w:rsid w:val="00973713"/>
    <w:rsid w:val="009744FE"/>
    <w:rsid w:val="00976652"/>
    <w:rsid w:val="009825AB"/>
    <w:rsid w:val="0098735E"/>
    <w:rsid w:val="0099090B"/>
    <w:rsid w:val="00994B67"/>
    <w:rsid w:val="00994D29"/>
    <w:rsid w:val="00994DC5"/>
    <w:rsid w:val="009971F9"/>
    <w:rsid w:val="009A1A48"/>
    <w:rsid w:val="009A7DFF"/>
    <w:rsid w:val="009B3D39"/>
    <w:rsid w:val="009B52F1"/>
    <w:rsid w:val="009B5334"/>
    <w:rsid w:val="009B77B5"/>
    <w:rsid w:val="009C0803"/>
    <w:rsid w:val="009C0EEC"/>
    <w:rsid w:val="009C3E05"/>
    <w:rsid w:val="009C4FD4"/>
    <w:rsid w:val="009C5D45"/>
    <w:rsid w:val="009D28A9"/>
    <w:rsid w:val="009D5785"/>
    <w:rsid w:val="009D6901"/>
    <w:rsid w:val="009E55E8"/>
    <w:rsid w:val="009E731F"/>
    <w:rsid w:val="009F3618"/>
    <w:rsid w:val="009F3EBA"/>
    <w:rsid w:val="009F5837"/>
    <w:rsid w:val="00A014A1"/>
    <w:rsid w:val="00A021CD"/>
    <w:rsid w:val="00A03F57"/>
    <w:rsid w:val="00A07487"/>
    <w:rsid w:val="00A101E0"/>
    <w:rsid w:val="00A15366"/>
    <w:rsid w:val="00A173AC"/>
    <w:rsid w:val="00A23588"/>
    <w:rsid w:val="00A24880"/>
    <w:rsid w:val="00A30281"/>
    <w:rsid w:val="00A3063D"/>
    <w:rsid w:val="00A307BE"/>
    <w:rsid w:val="00A30949"/>
    <w:rsid w:val="00A309C8"/>
    <w:rsid w:val="00A42F79"/>
    <w:rsid w:val="00A46E80"/>
    <w:rsid w:val="00A524FF"/>
    <w:rsid w:val="00A52580"/>
    <w:rsid w:val="00A54AE3"/>
    <w:rsid w:val="00A55C63"/>
    <w:rsid w:val="00A57C17"/>
    <w:rsid w:val="00A61F6C"/>
    <w:rsid w:val="00A62806"/>
    <w:rsid w:val="00A667A3"/>
    <w:rsid w:val="00A70C45"/>
    <w:rsid w:val="00A71E33"/>
    <w:rsid w:val="00A768B7"/>
    <w:rsid w:val="00A76924"/>
    <w:rsid w:val="00A8027E"/>
    <w:rsid w:val="00A80572"/>
    <w:rsid w:val="00A81C7A"/>
    <w:rsid w:val="00A8654A"/>
    <w:rsid w:val="00A90048"/>
    <w:rsid w:val="00A91E05"/>
    <w:rsid w:val="00A96D69"/>
    <w:rsid w:val="00A97C61"/>
    <w:rsid w:val="00AA266C"/>
    <w:rsid w:val="00AA2967"/>
    <w:rsid w:val="00AA3841"/>
    <w:rsid w:val="00AA485B"/>
    <w:rsid w:val="00AA4F08"/>
    <w:rsid w:val="00AA5672"/>
    <w:rsid w:val="00AB55C1"/>
    <w:rsid w:val="00AC197E"/>
    <w:rsid w:val="00AC613D"/>
    <w:rsid w:val="00AC68FE"/>
    <w:rsid w:val="00AC6FD6"/>
    <w:rsid w:val="00AC717D"/>
    <w:rsid w:val="00AD51EF"/>
    <w:rsid w:val="00AD7BE8"/>
    <w:rsid w:val="00AE60FB"/>
    <w:rsid w:val="00AE63C0"/>
    <w:rsid w:val="00AE6C3F"/>
    <w:rsid w:val="00AE7112"/>
    <w:rsid w:val="00AF19A5"/>
    <w:rsid w:val="00AF1DD0"/>
    <w:rsid w:val="00B0063B"/>
    <w:rsid w:val="00B036FD"/>
    <w:rsid w:val="00B07C80"/>
    <w:rsid w:val="00B121C0"/>
    <w:rsid w:val="00B15A62"/>
    <w:rsid w:val="00B17A19"/>
    <w:rsid w:val="00B209C0"/>
    <w:rsid w:val="00B21287"/>
    <w:rsid w:val="00B22EFD"/>
    <w:rsid w:val="00B23F82"/>
    <w:rsid w:val="00B241FD"/>
    <w:rsid w:val="00B256C1"/>
    <w:rsid w:val="00B257DE"/>
    <w:rsid w:val="00B30ABB"/>
    <w:rsid w:val="00B33C3A"/>
    <w:rsid w:val="00B37B5A"/>
    <w:rsid w:val="00B37FAF"/>
    <w:rsid w:val="00B42227"/>
    <w:rsid w:val="00B42E21"/>
    <w:rsid w:val="00B44DE2"/>
    <w:rsid w:val="00B45199"/>
    <w:rsid w:val="00B4626E"/>
    <w:rsid w:val="00B46BCB"/>
    <w:rsid w:val="00B472D7"/>
    <w:rsid w:val="00B51A87"/>
    <w:rsid w:val="00B5295E"/>
    <w:rsid w:val="00B5516C"/>
    <w:rsid w:val="00B56337"/>
    <w:rsid w:val="00B567EE"/>
    <w:rsid w:val="00B61E1E"/>
    <w:rsid w:val="00B66873"/>
    <w:rsid w:val="00B70785"/>
    <w:rsid w:val="00B77424"/>
    <w:rsid w:val="00B77B69"/>
    <w:rsid w:val="00B80140"/>
    <w:rsid w:val="00B82F87"/>
    <w:rsid w:val="00B860CF"/>
    <w:rsid w:val="00B92D2C"/>
    <w:rsid w:val="00B93341"/>
    <w:rsid w:val="00B93DBB"/>
    <w:rsid w:val="00B95528"/>
    <w:rsid w:val="00BA023A"/>
    <w:rsid w:val="00BA1963"/>
    <w:rsid w:val="00BA31EC"/>
    <w:rsid w:val="00BA4537"/>
    <w:rsid w:val="00BA4E20"/>
    <w:rsid w:val="00BA5D2A"/>
    <w:rsid w:val="00BA5D9A"/>
    <w:rsid w:val="00BB18B6"/>
    <w:rsid w:val="00BB5928"/>
    <w:rsid w:val="00BB7766"/>
    <w:rsid w:val="00BC1208"/>
    <w:rsid w:val="00BC24A2"/>
    <w:rsid w:val="00BC35C0"/>
    <w:rsid w:val="00BC3943"/>
    <w:rsid w:val="00BC3A47"/>
    <w:rsid w:val="00BC7594"/>
    <w:rsid w:val="00BC7EC6"/>
    <w:rsid w:val="00BD23E3"/>
    <w:rsid w:val="00BD5756"/>
    <w:rsid w:val="00BE1FE8"/>
    <w:rsid w:val="00BE41BC"/>
    <w:rsid w:val="00BE75B8"/>
    <w:rsid w:val="00BF2D02"/>
    <w:rsid w:val="00BF5DF8"/>
    <w:rsid w:val="00BF7731"/>
    <w:rsid w:val="00C017F3"/>
    <w:rsid w:val="00C03FCF"/>
    <w:rsid w:val="00C130A1"/>
    <w:rsid w:val="00C1744D"/>
    <w:rsid w:val="00C21721"/>
    <w:rsid w:val="00C21CEA"/>
    <w:rsid w:val="00C23027"/>
    <w:rsid w:val="00C273EE"/>
    <w:rsid w:val="00C27DEF"/>
    <w:rsid w:val="00C27FFA"/>
    <w:rsid w:val="00C30FA0"/>
    <w:rsid w:val="00C31AF5"/>
    <w:rsid w:val="00C3448D"/>
    <w:rsid w:val="00C352EA"/>
    <w:rsid w:val="00C36344"/>
    <w:rsid w:val="00C37B30"/>
    <w:rsid w:val="00C4294D"/>
    <w:rsid w:val="00C468A0"/>
    <w:rsid w:val="00C46CAD"/>
    <w:rsid w:val="00C472CD"/>
    <w:rsid w:val="00C5086D"/>
    <w:rsid w:val="00C53B19"/>
    <w:rsid w:val="00C61293"/>
    <w:rsid w:val="00C616C5"/>
    <w:rsid w:val="00C641B6"/>
    <w:rsid w:val="00C70AD5"/>
    <w:rsid w:val="00C734A1"/>
    <w:rsid w:val="00C74B12"/>
    <w:rsid w:val="00C75379"/>
    <w:rsid w:val="00C75B90"/>
    <w:rsid w:val="00C766E4"/>
    <w:rsid w:val="00C774C1"/>
    <w:rsid w:val="00C82261"/>
    <w:rsid w:val="00C83D96"/>
    <w:rsid w:val="00C87D47"/>
    <w:rsid w:val="00C90035"/>
    <w:rsid w:val="00C90617"/>
    <w:rsid w:val="00C9070E"/>
    <w:rsid w:val="00C915EB"/>
    <w:rsid w:val="00C91964"/>
    <w:rsid w:val="00C9198C"/>
    <w:rsid w:val="00C960CA"/>
    <w:rsid w:val="00CA1BF9"/>
    <w:rsid w:val="00CA56D0"/>
    <w:rsid w:val="00CA61AE"/>
    <w:rsid w:val="00CA70EF"/>
    <w:rsid w:val="00CB0DB7"/>
    <w:rsid w:val="00CB1FA7"/>
    <w:rsid w:val="00CB5C94"/>
    <w:rsid w:val="00CC0B42"/>
    <w:rsid w:val="00CD133F"/>
    <w:rsid w:val="00CD2F26"/>
    <w:rsid w:val="00CD4797"/>
    <w:rsid w:val="00CE09A4"/>
    <w:rsid w:val="00CE2D26"/>
    <w:rsid w:val="00CE3CC6"/>
    <w:rsid w:val="00CE6123"/>
    <w:rsid w:val="00CE7FB3"/>
    <w:rsid w:val="00CF00C0"/>
    <w:rsid w:val="00CF2625"/>
    <w:rsid w:val="00CF75EA"/>
    <w:rsid w:val="00D0777E"/>
    <w:rsid w:val="00D10293"/>
    <w:rsid w:val="00D103E2"/>
    <w:rsid w:val="00D16E4B"/>
    <w:rsid w:val="00D17A94"/>
    <w:rsid w:val="00D17BEE"/>
    <w:rsid w:val="00D17D04"/>
    <w:rsid w:val="00D20388"/>
    <w:rsid w:val="00D20E4D"/>
    <w:rsid w:val="00D233BF"/>
    <w:rsid w:val="00D23FCA"/>
    <w:rsid w:val="00D2486A"/>
    <w:rsid w:val="00D263AA"/>
    <w:rsid w:val="00D3149C"/>
    <w:rsid w:val="00D407AA"/>
    <w:rsid w:val="00D413BC"/>
    <w:rsid w:val="00D44CCB"/>
    <w:rsid w:val="00D46B27"/>
    <w:rsid w:val="00D47ACA"/>
    <w:rsid w:val="00D50F97"/>
    <w:rsid w:val="00D5107F"/>
    <w:rsid w:val="00D516B9"/>
    <w:rsid w:val="00D63469"/>
    <w:rsid w:val="00D641E1"/>
    <w:rsid w:val="00D642AA"/>
    <w:rsid w:val="00D6496D"/>
    <w:rsid w:val="00D65E8E"/>
    <w:rsid w:val="00D667FD"/>
    <w:rsid w:val="00D7033F"/>
    <w:rsid w:val="00D73578"/>
    <w:rsid w:val="00D74703"/>
    <w:rsid w:val="00D8347A"/>
    <w:rsid w:val="00D83535"/>
    <w:rsid w:val="00D9004A"/>
    <w:rsid w:val="00D9085A"/>
    <w:rsid w:val="00D90DEE"/>
    <w:rsid w:val="00D925E4"/>
    <w:rsid w:val="00DA0D49"/>
    <w:rsid w:val="00DA242D"/>
    <w:rsid w:val="00DA386B"/>
    <w:rsid w:val="00DA67B4"/>
    <w:rsid w:val="00DA6F42"/>
    <w:rsid w:val="00DB3741"/>
    <w:rsid w:val="00DB63A5"/>
    <w:rsid w:val="00DB7E68"/>
    <w:rsid w:val="00DC2408"/>
    <w:rsid w:val="00DC4624"/>
    <w:rsid w:val="00DC5665"/>
    <w:rsid w:val="00DD2F34"/>
    <w:rsid w:val="00DD51B8"/>
    <w:rsid w:val="00DE757D"/>
    <w:rsid w:val="00DE7AB8"/>
    <w:rsid w:val="00DF03CE"/>
    <w:rsid w:val="00DF593D"/>
    <w:rsid w:val="00DF7D3D"/>
    <w:rsid w:val="00E10165"/>
    <w:rsid w:val="00E14E14"/>
    <w:rsid w:val="00E1594D"/>
    <w:rsid w:val="00E20FCC"/>
    <w:rsid w:val="00E24B76"/>
    <w:rsid w:val="00E27636"/>
    <w:rsid w:val="00E27779"/>
    <w:rsid w:val="00E30E5D"/>
    <w:rsid w:val="00E34B2C"/>
    <w:rsid w:val="00E34BB7"/>
    <w:rsid w:val="00E355A6"/>
    <w:rsid w:val="00E364A6"/>
    <w:rsid w:val="00E40F00"/>
    <w:rsid w:val="00E4207E"/>
    <w:rsid w:val="00E42C51"/>
    <w:rsid w:val="00E471C3"/>
    <w:rsid w:val="00E471FB"/>
    <w:rsid w:val="00E518A0"/>
    <w:rsid w:val="00E51F1F"/>
    <w:rsid w:val="00E545E1"/>
    <w:rsid w:val="00E55345"/>
    <w:rsid w:val="00E63F9D"/>
    <w:rsid w:val="00E64DFC"/>
    <w:rsid w:val="00E70DF8"/>
    <w:rsid w:val="00E72780"/>
    <w:rsid w:val="00E75575"/>
    <w:rsid w:val="00E7642E"/>
    <w:rsid w:val="00E80B6D"/>
    <w:rsid w:val="00E8183D"/>
    <w:rsid w:val="00E86E0C"/>
    <w:rsid w:val="00E875B6"/>
    <w:rsid w:val="00E92C11"/>
    <w:rsid w:val="00E952B5"/>
    <w:rsid w:val="00E97A86"/>
    <w:rsid w:val="00E97F4B"/>
    <w:rsid w:val="00EA2A3B"/>
    <w:rsid w:val="00EA68FB"/>
    <w:rsid w:val="00EC10DF"/>
    <w:rsid w:val="00EC637E"/>
    <w:rsid w:val="00EC6922"/>
    <w:rsid w:val="00ED209B"/>
    <w:rsid w:val="00ED2AB1"/>
    <w:rsid w:val="00ED722E"/>
    <w:rsid w:val="00EE3AA0"/>
    <w:rsid w:val="00EF0273"/>
    <w:rsid w:val="00F009A4"/>
    <w:rsid w:val="00F01565"/>
    <w:rsid w:val="00F0413C"/>
    <w:rsid w:val="00F041C0"/>
    <w:rsid w:val="00F04468"/>
    <w:rsid w:val="00F06C02"/>
    <w:rsid w:val="00F105D9"/>
    <w:rsid w:val="00F13CAB"/>
    <w:rsid w:val="00F16A6D"/>
    <w:rsid w:val="00F2463C"/>
    <w:rsid w:val="00F264AA"/>
    <w:rsid w:val="00F276C1"/>
    <w:rsid w:val="00F3594D"/>
    <w:rsid w:val="00F36449"/>
    <w:rsid w:val="00F413FB"/>
    <w:rsid w:val="00F41B7E"/>
    <w:rsid w:val="00F42610"/>
    <w:rsid w:val="00F503DD"/>
    <w:rsid w:val="00F57EA1"/>
    <w:rsid w:val="00F600C5"/>
    <w:rsid w:val="00F7400A"/>
    <w:rsid w:val="00F74632"/>
    <w:rsid w:val="00F805F0"/>
    <w:rsid w:val="00F81CD3"/>
    <w:rsid w:val="00F83139"/>
    <w:rsid w:val="00F92B72"/>
    <w:rsid w:val="00F9372C"/>
    <w:rsid w:val="00F9517B"/>
    <w:rsid w:val="00F976E1"/>
    <w:rsid w:val="00F97B60"/>
    <w:rsid w:val="00FA1237"/>
    <w:rsid w:val="00FA268B"/>
    <w:rsid w:val="00FA39F7"/>
    <w:rsid w:val="00FA4B79"/>
    <w:rsid w:val="00FA6B29"/>
    <w:rsid w:val="00FA71D0"/>
    <w:rsid w:val="00FB4330"/>
    <w:rsid w:val="00FB48FA"/>
    <w:rsid w:val="00FC076D"/>
    <w:rsid w:val="00FC6BC4"/>
    <w:rsid w:val="00FC76B6"/>
    <w:rsid w:val="00FD25AE"/>
    <w:rsid w:val="00FD4C39"/>
    <w:rsid w:val="00FD6BCE"/>
    <w:rsid w:val="00FE7B92"/>
    <w:rsid w:val="00FF5042"/>
    <w:rsid w:val="00FF5DF7"/>
    <w:rsid w:val="00FF7B0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09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unhideWhenUsed="1"/>
    <w:lsdException w:name="List Bullet 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tulo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tulo2">
    <w:name w:val="heading 2"/>
    <w:basedOn w:val="Ttulo1"/>
    <w:pPr>
      <w:ind w:left="1140"/>
      <w:outlineLvl w:val="1"/>
    </w:pPr>
    <w:rPr>
      <w:b w:val="0"/>
      <w:bCs w:val="0"/>
      <w:i/>
      <w:iCs/>
      <w:spacing w:val="12"/>
    </w:rPr>
  </w:style>
  <w:style w:type="paragraph" w:styleId="Ttulo3">
    <w:name w:val="heading 3"/>
    <w:basedOn w:val="Normal"/>
    <w:next w:val="Normal"/>
    <w:pPr>
      <w:keepNext/>
      <w:outlineLvl w:val="2"/>
    </w:pPr>
    <w:rPr>
      <w:b/>
      <w:bCs/>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C0CF3A"/>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CE3CC6"/>
    <w:rPr>
      <w:b/>
      <w:bCs/>
      <w:sz w:val="15"/>
      <w:szCs w:val="18"/>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rPr>
  </w:style>
  <w:style w:type="character" w:customStyle="1" w:styleId="Mencinsinresolver1">
    <w:name w:val="Mención sin resolver1"/>
    <w:uiPriority w:val="99"/>
    <w:semiHidden/>
    <w:unhideWhenUsed/>
    <w:rsid w:val="004978C2"/>
    <w:rPr>
      <w:color w:val="605E5C"/>
      <w:shd w:val="clear" w:color="auto" w:fill="E1DFDD"/>
    </w:rPr>
  </w:style>
  <w:style w:type="paragraph" w:styleId="Revisin">
    <w:name w:val="Revision"/>
    <w:hidden/>
    <w:uiPriority w:val="99"/>
    <w:semiHidden/>
    <w:rsid w:val="00FA39F7"/>
    <w:rPr>
      <w:rFonts w:ascii="VW Text Office" w:hAnsi="VW Text Office" w:cs="Arial"/>
      <w:snapToGrid w:val="0"/>
      <w:kern w:val="8"/>
      <w:sz w:val="22"/>
      <w:szCs w:val="19"/>
    </w:rPr>
  </w:style>
  <w:style w:type="character" w:customStyle="1" w:styleId="Mencinsinresolver2">
    <w:name w:val="Mención sin resolver2"/>
    <w:basedOn w:val="Fuentedeprrafopredeter"/>
    <w:uiPriority w:val="99"/>
    <w:semiHidden/>
    <w:unhideWhenUsed/>
    <w:rsid w:val="00C75B90"/>
    <w:rPr>
      <w:color w:val="605E5C"/>
      <w:shd w:val="clear" w:color="auto" w:fill="E1DFDD"/>
    </w:rPr>
  </w:style>
  <w:style w:type="paragraph" w:styleId="Prrafodelista">
    <w:name w:val="List Paragraph"/>
    <w:basedOn w:val="Normal"/>
    <w:link w:val="PrrafodelistaCar"/>
    <w:uiPriority w:val="34"/>
    <w:qFormat/>
    <w:rsid w:val="008760AD"/>
    <w:pPr>
      <w:ind w:left="720"/>
      <w:contextualSpacing/>
    </w:pPr>
  </w:style>
  <w:style w:type="character" w:customStyle="1" w:styleId="css-901oao">
    <w:name w:val="css-901oao"/>
    <w:basedOn w:val="Fuentedeprrafopredeter"/>
    <w:rsid w:val="004A2DB6"/>
  </w:style>
  <w:style w:type="character" w:styleId="Refdecomentario">
    <w:name w:val="annotation reference"/>
    <w:basedOn w:val="Fuentedeprrafopredeter"/>
    <w:semiHidden/>
    <w:unhideWhenUsed/>
    <w:rsid w:val="006D188B"/>
    <w:rPr>
      <w:sz w:val="16"/>
      <w:szCs w:val="16"/>
    </w:rPr>
  </w:style>
  <w:style w:type="paragraph" w:styleId="Textocomentario">
    <w:name w:val="annotation text"/>
    <w:basedOn w:val="Normal"/>
    <w:link w:val="TextocomentarioCar"/>
    <w:semiHidden/>
    <w:unhideWhenUsed/>
    <w:rsid w:val="006D188B"/>
    <w:pPr>
      <w:spacing w:line="240" w:lineRule="auto"/>
    </w:pPr>
    <w:rPr>
      <w:sz w:val="20"/>
      <w:szCs w:val="20"/>
    </w:rPr>
  </w:style>
  <w:style w:type="character" w:customStyle="1" w:styleId="TextocomentarioCar">
    <w:name w:val="Texto comentario Car"/>
    <w:basedOn w:val="Fuentedeprrafopredeter"/>
    <w:link w:val="Textocomentario"/>
    <w:semiHidden/>
    <w:rsid w:val="006D188B"/>
    <w:rPr>
      <w:rFonts w:ascii="VW Text Office" w:hAnsi="VW Text Office" w:cs="Arial"/>
      <w:snapToGrid w:val="0"/>
      <w:kern w:val="8"/>
    </w:rPr>
  </w:style>
  <w:style w:type="paragraph" w:styleId="Asuntodelcomentario">
    <w:name w:val="annotation subject"/>
    <w:basedOn w:val="Textocomentario"/>
    <w:next w:val="Textocomentario"/>
    <w:link w:val="AsuntodelcomentarioCar"/>
    <w:semiHidden/>
    <w:unhideWhenUsed/>
    <w:rsid w:val="006D188B"/>
    <w:rPr>
      <w:b/>
      <w:bCs/>
    </w:rPr>
  </w:style>
  <w:style w:type="character" w:customStyle="1" w:styleId="AsuntodelcomentarioCar">
    <w:name w:val="Asunto del comentario Car"/>
    <w:basedOn w:val="TextocomentarioCar"/>
    <w:link w:val="Asuntodelcomentario"/>
    <w:semiHidden/>
    <w:rsid w:val="006D188B"/>
    <w:rPr>
      <w:rFonts w:ascii="VW Text Office" w:hAnsi="VW Text Office" w:cs="Arial"/>
      <w:b/>
      <w:bCs/>
      <w:snapToGrid w:val="0"/>
      <w:kern w:val="8"/>
    </w:rPr>
  </w:style>
  <w:style w:type="paragraph" w:customStyle="1" w:styleId="h3">
    <w:name w:val="h3"/>
    <w:basedOn w:val="Normal"/>
    <w:rsid w:val="0057337C"/>
    <w:pPr>
      <w:spacing w:before="100" w:beforeAutospacing="1" w:after="100" w:afterAutospacing="1" w:line="240" w:lineRule="auto"/>
    </w:pPr>
    <w:rPr>
      <w:rFonts w:ascii="Times New Roman" w:hAnsi="Times New Roman" w:cs="Times New Roman"/>
      <w:snapToGrid/>
      <w:kern w:val="0"/>
      <w:sz w:val="24"/>
      <w:szCs w:val="24"/>
      <w:lang w:val="es-MX" w:eastAsia="es-MX"/>
    </w:rPr>
  </w:style>
  <w:style w:type="paragraph" w:styleId="NormalWeb">
    <w:name w:val="Normal (Web)"/>
    <w:basedOn w:val="Normal"/>
    <w:uiPriority w:val="99"/>
    <w:unhideWhenUsed/>
    <w:rsid w:val="0057337C"/>
    <w:pPr>
      <w:spacing w:before="100" w:beforeAutospacing="1" w:after="100" w:afterAutospacing="1" w:line="240" w:lineRule="auto"/>
    </w:pPr>
    <w:rPr>
      <w:rFonts w:ascii="Times New Roman" w:hAnsi="Times New Roman" w:cs="Times New Roman"/>
      <w:snapToGrid/>
      <w:kern w:val="0"/>
      <w:sz w:val="24"/>
      <w:szCs w:val="24"/>
      <w:lang w:val="es-MX" w:eastAsia="es-MX"/>
    </w:rPr>
  </w:style>
  <w:style w:type="paragraph" w:styleId="HTMLconformatoprevio">
    <w:name w:val="HTML Preformatted"/>
    <w:basedOn w:val="Normal"/>
    <w:link w:val="HTMLconformatoprevioCar"/>
    <w:uiPriority w:val="99"/>
    <w:semiHidden/>
    <w:unhideWhenUsed/>
    <w:rsid w:val="00087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napToGrid/>
      <w:kern w:val="0"/>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08718D"/>
    <w:rPr>
      <w:rFonts w:ascii="Courier New" w:hAnsi="Courier New" w:cs="Courier New"/>
      <w:lang w:val="es-MX" w:eastAsia="es-MX"/>
    </w:rPr>
  </w:style>
  <w:style w:type="character" w:styleId="Textoennegrita">
    <w:name w:val="Strong"/>
    <w:basedOn w:val="Fuentedeprrafopredeter"/>
    <w:uiPriority w:val="22"/>
    <w:qFormat/>
    <w:rsid w:val="00E34B2C"/>
    <w:rPr>
      <w:b/>
      <w:bCs/>
    </w:rPr>
  </w:style>
  <w:style w:type="paragraph" w:styleId="Textosinformato">
    <w:name w:val="Plain Text"/>
    <w:basedOn w:val="Normal"/>
    <w:link w:val="TextosinformatoCar"/>
    <w:uiPriority w:val="99"/>
    <w:semiHidden/>
    <w:unhideWhenUsed/>
    <w:rsid w:val="002E094B"/>
    <w:pPr>
      <w:spacing w:line="240" w:lineRule="auto"/>
    </w:pPr>
    <w:rPr>
      <w:rFonts w:ascii="Calibri" w:eastAsiaTheme="minorHAnsi" w:hAnsi="Calibri" w:cs="Calibri"/>
      <w:snapToGrid/>
      <w:kern w:val="0"/>
      <w:szCs w:val="22"/>
      <w:lang w:val="en-US" w:eastAsia="en-US"/>
    </w:rPr>
  </w:style>
  <w:style w:type="character" w:customStyle="1" w:styleId="TextosinformatoCar">
    <w:name w:val="Texto sin formato Car"/>
    <w:basedOn w:val="Fuentedeprrafopredeter"/>
    <w:link w:val="Textosinformato"/>
    <w:uiPriority w:val="99"/>
    <w:semiHidden/>
    <w:rsid w:val="002E094B"/>
    <w:rPr>
      <w:rFonts w:ascii="Calibri" w:eastAsiaTheme="minorHAnsi" w:hAnsi="Calibri" w:cs="Calibri"/>
      <w:sz w:val="22"/>
      <w:szCs w:val="22"/>
      <w:lang w:val="en-US" w:eastAsia="en-US"/>
    </w:rPr>
  </w:style>
  <w:style w:type="character" w:customStyle="1" w:styleId="sc-ehoje">
    <w:name w:val="sc-ehoje"/>
    <w:basedOn w:val="Fuentedeprrafopredeter"/>
    <w:rsid w:val="00C017F3"/>
  </w:style>
  <w:style w:type="character" w:customStyle="1" w:styleId="PrrafodelistaCar">
    <w:name w:val="Párrafo de lista Car"/>
    <w:link w:val="Prrafodelista"/>
    <w:uiPriority w:val="34"/>
    <w:locked/>
    <w:rsid w:val="00DA386B"/>
    <w:rPr>
      <w:rFonts w:ascii="VW Text Office" w:hAnsi="VW Text Office" w:cs="Arial"/>
      <w:snapToGrid w:val="0"/>
      <w:kern w:val="8"/>
      <w:sz w:val="22"/>
      <w:szCs w:val="19"/>
    </w:rPr>
  </w:style>
  <w:style w:type="paragraph" w:customStyle="1" w:styleId="border-proyecto">
    <w:name w:val="border-proyecto"/>
    <w:basedOn w:val="Normal"/>
    <w:rsid w:val="009C3E05"/>
    <w:pPr>
      <w:spacing w:before="100" w:beforeAutospacing="1" w:after="100" w:afterAutospacing="1" w:line="240" w:lineRule="auto"/>
    </w:pPr>
    <w:rPr>
      <w:rFonts w:ascii="Times New Roman" w:hAnsi="Times New Roman" w:cs="Times New Roman"/>
      <w:snapToGrid/>
      <w:kern w:val="0"/>
      <w:sz w:val="24"/>
      <w:szCs w:val="24"/>
      <w:lang w:val="en-US" w:eastAsia="en-US"/>
    </w:rPr>
  </w:style>
  <w:style w:type="paragraph" w:customStyle="1" w:styleId="finalista-text">
    <w:name w:val="finalista-text"/>
    <w:basedOn w:val="Normal"/>
    <w:rsid w:val="009C3E05"/>
    <w:pPr>
      <w:spacing w:before="100" w:beforeAutospacing="1" w:after="100" w:afterAutospacing="1" w:line="240" w:lineRule="auto"/>
    </w:pPr>
    <w:rPr>
      <w:rFonts w:ascii="Times New Roman" w:hAnsi="Times New Roman" w:cs="Times New Roman"/>
      <w:snapToGrid/>
      <w:kern w:val="0"/>
      <w:sz w:val="24"/>
      <w:szCs w:val="24"/>
      <w:lang w:val="en-US" w:eastAsia="en-US"/>
    </w:rPr>
  </w:style>
  <w:style w:type="paragraph" w:customStyle="1" w:styleId="space-border-proyecto">
    <w:name w:val="space-border-proyecto"/>
    <w:basedOn w:val="Normal"/>
    <w:rsid w:val="009C3E05"/>
    <w:pPr>
      <w:spacing w:before="100" w:beforeAutospacing="1" w:after="100" w:afterAutospacing="1" w:line="240" w:lineRule="auto"/>
    </w:pPr>
    <w:rPr>
      <w:rFonts w:ascii="Times New Roman" w:hAnsi="Times New Roman" w:cs="Times New Roman"/>
      <w:snapToGrid/>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4561">
      <w:bodyDiv w:val="1"/>
      <w:marLeft w:val="0"/>
      <w:marRight w:val="0"/>
      <w:marTop w:val="0"/>
      <w:marBottom w:val="0"/>
      <w:divBdr>
        <w:top w:val="none" w:sz="0" w:space="0" w:color="auto"/>
        <w:left w:val="none" w:sz="0" w:space="0" w:color="auto"/>
        <w:bottom w:val="none" w:sz="0" w:space="0" w:color="auto"/>
        <w:right w:val="none" w:sz="0" w:space="0" w:color="auto"/>
      </w:divBdr>
      <w:divsChild>
        <w:div w:id="2127041327">
          <w:marLeft w:val="0"/>
          <w:marRight w:val="0"/>
          <w:marTop w:val="0"/>
          <w:marBottom w:val="0"/>
          <w:divBdr>
            <w:top w:val="none" w:sz="0" w:space="0" w:color="auto"/>
            <w:left w:val="none" w:sz="0" w:space="0" w:color="auto"/>
            <w:bottom w:val="none" w:sz="0" w:space="0" w:color="auto"/>
            <w:right w:val="none" w:sz="0" w:space="0" w:color="auto"/>
          </w:divBdr>
          <w:divsChild>
            <w:div w:id="653610766">
              <w:marLeft w:val="0"/>
              <w:marRight w:val="0"/>
              <w:marTop w:val="0"/>
              <w:marBottom w:val="0"/>
              <w:divBdr>
                <w:top w:val="none" w:sz="0" w:space="0" w:color="auto"/>
                <w:left w:val="none" w:sz="0" w:space="0" w:color="auto"/>
                <w:bottom w:val="none" w:sz="0" w:space="0" w:color="auto"/>
                <w:right w:val="none" w:sz="0" w:space="0" w:color="auto"/>
              </w:divBdr>
              <w:divsChild>
                <w:div w:id="2027437034">
                  <w:marLeft w:val="0"/>
                  <w:marRight w:val="0"/>
                  <w:marTop w:val="0"/>
                  <w:marBottom w:val="0"/>
                  <w:divBdr>
                    <w:top w:val="none" w:sz="0" w:space="0" w:color="auto"/>
                    <w:left w:val="none" w:sz="0" w:space="0" w:color="auto"/>
                    <w:bottom w:val="none" w:sz="0" w:space="0" w:color="auto"/>
                    <w:right w:val="none" w:sz="0" w:space="0" w:color="auto"/>
                  </w:divBdr>
                  <w:divsChild>
                    <w:div w:id="7008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3992">
      <w:bodyDiv w:val="1"/>
      <w:marLeft w:val="0"/>
      <w:marRight w:val="0"/>
      <w:marTop w:val="0"/>
      <w:marBottom w:val="0"/>
      <w:divBdr>
        <w:top w:val="none" w:sz="0" w:space="0" w:color="auto"/>
        <w:left w:val="none" w:sz="0" w:space="0" w:color="auto"/>
        <w:bottom w:val="none" w:sz="0" w:space="0" w:color="auto"/>
        <w:right w:val="none" w:sz="0" w:space="0" w:color="auto"/>
      </w:divBdr>
      <w:divsChild>
        <w:div w:id="548490776">
          <w:marLeft w:val="0"/>
          <w:marRight w:val="0"/>
          <w:marTop w:val="0"/>
          <w:marBottom w:val="0"/>
          <w:divBdr>
            <w:top w:val="none" w:sz="0" w:space="0" w:color="auto"/>
            <w:left w:val="none" w:sz="0" w:space="0" w:color="auto"/>
            <w:bottom w:val="none" w:sz="0" w:space="0" w:color="auto"/>
            <w:right w:val="none" w:sz="0" w:space="0" w:color="auto"/>
          </w:divBdr>
          <w:divsChild>
            <w:div w:id="484400919">
              <w:marLeft w:val="0"/>
              <w:marRight w:val="0"/>
              <w:marTop w:val="0"/>
              <w:marBottom w:val="0"/>
              <w:divBdr>
                <w:top w:val="none" w:sz="0" w:space="0" w:color="auto"/>
                <w:left w:val="none" w:sz="0" w:space="0" w:color="auto"/>
                <w:bottom w:val="none" w:sz="0" w:space="0" w:color="auto"/>
                <w:right w:val="none" w:sz="0" w:space="0" w:color="auto"/>
              </w:divBdr>
              <w:divsChild>
                <w:div w:id="984772923">
                  <w:marLeft w:val="0"/>
                  <w:marRight w:val="0"/>
                  <w:marTop w:val="0"/>
                  <w:marBottom w:val="0"/>
                  <w:divBdr>
                    <w:top w:val="none" w:sz="0" w:space="0" w:color="auto"/>
                    <w:left w:val="none" w:sz="0" w:space="0" w:color="auto"/>
                    <w:bottom w:val="none" w:sz="0" w:space="0" w:color="auto"/>
                    <w:right w:val="none" w:sz="0" w:space="0" w:color="auto"/>
                  </w:divBdr>
                  <w:divsChild>
                    <w:div w:id="5823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4095">
      <w:bodyDiv w:val="1"/>
      <w:marLeft w:val="0"/>
      <w:marRight w:val="0"/>
      <w:marTop w:val="0"/>
      <w:marBottom w:val="0"/>
      <w:divBdr>
        <w:top w:val="none" w:sz="0" w:space="0" w:color="auto"/>
        <w:left w:val="none" w:sz="0" w:space="0" w:color="auto"/>
        <w:bottom w:val="none" w:sz="0" w:space="0" w:color="auto"/>
        <w:right w:val="none" w:sz="0" w:space="0" w:color="auto"/>
      </w:divBdr>
      <w:divsChild>
        <w:div w:id="844977691">
          <w:marLeft w:val="0"/>
          <w:marRight w:val="0"/>
          <w:marTop w:val="0"/>
          <w:marBottom w:val="0"/>
          <w:divBdr>
            <w:top w:val="none" w:sz="0" w:space="0" w:color="auto"/>
            <w:left w:val="none" w:sz="0" w:space="0" w:color="auto"/>
            <w:bottom w:val="none" w:sz="0" w:space="0" w:color="auto"/>
            <w:right w:val="none" w:sz="0" w:space="0" w:color="auto"/>
          </w:divBdr>
        </w:div>
        <w:div w:id="875700518">
          <w:marLeft w:val="0"/>
          <w:marRight w:val="0"/>
          <w:marTop w:val="0"/>
          <w:marBottom w:val="0"/>
          <w:divBdr>
            <w:top w:val="none" w:sz="0" w:space="0" w:color="auto"/>
            <w:left w:val="none" w:sz="0" w:space="0" w:color="auto"/>
            <w:bottom w:val="none" w:sz="0" w:space="0" w:color="auto"/>
            <w:right w:val="none" w:sz="0" w:space="0" w:color="auto"/>
          </w:divBdr>
          <w:divsChild>
            <w:div w:id="310718098">
              <w:marLeft w:val="0"/>
              <w:marRight w:val="0"/>
              <w:marTop w:val="0"/>
              <w:marBottom w:val="0"/>
              <w:divBdr>
                <w:top w:val="none" w:sz="0" w:space="0" w:color="auto"/>
                <w:left w:val="none" w:sz="0" w:space="0" w:color="auto"/>
                <w:bottom w:val="none" w:sz="0" w:space="0" w:color="auto"/>
                <w:right w:val="none" w:sz="0" w:space="0" w:color="auto"/>
              </w:divBdr>
              <w:divsChild>
                <w:div w:id="723144637">
                  <w:marLeft w:val="0"/>
                  <w:marRight w:val="0"/>
                  <w:marTop w:val="0"/>
                  <w:marBottom w:val="0"/>
                  <w:divBdr>
                    <w:top w:val="none" w:sz="0" w:space="0" w:color="auto"/>
                    <w:left w:val="none" w:sz="0" w:space="0" w:color="auto"/>
                    <w:bottom w:val="none" w:sz="0" w:space="0" w:color="auto"/>
                    <w:right w:val="none" w:sz="0" w:space="0" w:color="auto"/>
                  </w:divBdr>
                  <w:divsChild>
                    <w:div w:id="1322392549">
                      <w:marLeft w:val="0"/>
                      <w:marRight w:val="0"/>
                      <w:marTop w:val="0"/>
                      <w:marBottom w:val="0"/>
                      <w:divBdr>
                        <w:top w:val="none" w:sz="0" w:space="0" w:color="auto"/>
                        <w:left w:val="none" w:sz="0" w:space="0" w:color="auto"/>
                        <w:bottom w:val="none" w:sz="0" w:space="0" w:color="auto"/>
                        <w:right w:val="none" w:sz="0" w:space="0" w:color="auto"/>
                      </w:divBdr>
                      <w:divsChild>
                        <w:div w:id="389502180">
                          <w:marLeft w:val="0"/>
                          <w:marRight w:val="0"/>
                          <w:marTop w:val="0"/>
                          <w:marBottom w:val="0"/>
                          <w:divBdr>
                            <w:top w:val="none" w:sz="0" w:space="0" w:color="auto"/>
                            <w:left w:val="none" w:sz="0" w:space="0" w:color="auto"/>
                            <w:bottom w:val="none" w:sz="0" w:space="0" w:color="auto"/>
                            <w:right w:val="none" w:sz="0" w:space="0" w:color="auto"/>
                          </w:divBdr>
                          <w:divsChild>
                            <w:div w:id="700014145">
                              <w:marLeft w:val="0"/>
                              <w:marRight w:val="0"/>
                              <w:marTop w:val="0"/>
                              <w:marBottom w:val="0"/>
                              <w:divBdr>
                                <w:top w:val="none" w:sz="0" w:space="0" w:color="auto"/>
                                <w:left w:val="none" w:sz="0" w:space="0" w:color="auto"/>
                                <w:bottom w:val="none" w:sz="0" w:space="0" w:color="auto"/>
                                <w:right w:val="none" w:sz="0" w:space="0" w:color="auto"/>
                              </w:divBdr>
                              <w:divsChild>
                                <w:div w:id="741029522">
                                  <w:marLeft w:val="0"/>
                                  <w:marRight w:val="0"/>
                                  <w:marTop w:val="0"/>
                                  <w:marBottom w:val="0"/>
                                  <w:divBdr>
                                    <w:top w:val="none" w:sz="0" w:space="0" w:color="auto"/>
                                    <w:left w:val="none" w:sz="0" w:space="0" w:color="auto"/>
                                    <w:bottom w:val="none" w:sz="0" w:space="0" w:color="auto"/>
                                    <w:right w:val="none" w:sz="0" w:space="0" w:color="auto"/>
                                  </w:divBdr>
                                  <w:divsChild>
                                    <w:div w:id="353269936">
                                      <w:marLeft w:val="0"/>
                                      <w:marRight w:val="0"/>
                                      <w:marTop w:val="0"/>
                                      <w:marBottom w:val="0"/>
                                      <w:divBdr>
                                        <w:top w:val="none" w:sz="0" w:space="0" w:color="auto"/>
                                        <w:left w:val="none" w:sz="0" w:space="0" w:color="auto"/>
                                        <w:bottom w:val="none" w:sz="0" w:space="0" w:color="auto"/>
                                        <w:right w:val="none" w:sz="0" w:space="0" w:color="auto"/>
                                      </w:divBdr>
                                      <w:divsChild>
                                        <w:div w:id="1688170561">
                                          <w:marLeft w:val="0"/>
                                          <w:marRight w:val="0"/>
                                          <w:marTop w:val="0"/>
                                          <w:marBottom w:val="0"/>
                                          <w:divBdr>
                                            <w:top w:val="none" w:sz="0" w:space="0" w:color="auto"/>
                                            <w:left w:val="none" w:sz="0" w:space="0" w:color="auto"/>
                                            <w:bottom w:val="none" w:sz="0" w:space="0" w:color="auto"/>
                                            <w:right w:val="none" w:sz="0" w:space="0" w:color="auto"/>
                                          </w:divBdr>
                                          <w:divsChild>
                                            <w:div w:id="1370565354">
                                              <w:marLeft w:val="0"/>
                                              <w:marRight w:val="0"/>
                                              <w:marTop w:val="0"/>
                                              <w:marBottom w:val="0"/>
                                              <w:divBdr>
                                                <w:top w:val="none" w:sz="0" w:space="0" w:color="auto"/>
                                                <w:left w:val="none" w:sz="0" w:space="0" w:color="auto"/>
                                                <w:bottom w:val="none" w:sz="0" w:space="0" w:color="auto"/>
                                                <w:right w:val="none" w:sz="0" w:space="0" w:color="auto"/>
                                              </w:divBdr>
                                              <w:divsChild>
                                                <w:div w:id="1565026463">
                                                  <w:marLeft w:val="0"/>
                                                  <w:marRight w:val="0"/>
                                                  <w:marTop w:val="0"/>
                                                  <w:marBottom w:val="0"/>
                                                  <w:divBdr>
                                                    <w:top w:val="none" w:sz="0" w:space="0" w:color="auto"/>
                                                    <w:left w:val="none" w:sz="0" w:space="0" w:color="auto"/>
                                                    <w:bottom w:val="none" w:sz="0" w:space="0" w:color="auto"/>
                                                    <w:right w:val="none" w:sz="0" w:space="0" w:color="auto"/>
                                                  </w:divBdr>
                                                  <w:divsChild>
                                                    <w:div w:id="855970956">
                                                      <w:marLeft w:val="0"/>
                                                      <w:marRight w:val="0"/>
                                                      <w:marTop w:val="0"/>
                                                      <w:marBottom w:val="0"/>
                                                      <w:divBdr>
                                                        <w:top w:val="none" w:sz="0" w:space="0" w:color="auto"/>
                                                        <w:left w:val="none" w:sz="0" w:space="0" w:color="auto"/>
                                                        <w:bottom w:val="none" w:sz="0" w:space="0" w:color="auto"/>
                                                        <w:right w:val="none" w:sz="0" w:space="0" w:color="auto"/>
                                                      </w:divBdr>
                                                      <w:divsChild>
                                                        <w:div w:id="515771501">
                                                          <w:marLeft w:val="0"/>
                                                          <w:marRight w:val="0"/>
                                                          <w:marTop w:val="0"/>
                                                          <w:marBottom w:val="0"/>
                                                          <w:divBdr>
                                                            <w:top w:val="none" w:sz="0" w:space="0" w:color="auto"/>
                                                            <w:left w:val="none" w:sz="0" w:space="0" w:color="auto"/>
                                                            <w:bottom w:val="none" w:sz="0" w:space="0" w:color="auto"/>
                                                            <w:right w:val="none" w:sz="0" w:space="0" w:color="auto"/>
                                                          </w:divBdr>
                                                          <w:divsChild>
                                                            <w:div w:id="31199718">
                                                              <w:marLeft w:val="0"/>
                                                              <w:marRight w:val="0"/>
                                                              <w:marTop w:val="0"/>
                                                              <w:marBottom w:val="0"/>
                                                              <w:divBdr>
                                                                <w:top w:val="none" w:sz="0" w:space="0" w:color="auto"/>
                                                                <w:left w:val="none" w:sz="0" w:space="0" w:color="auto"/>
                                                                <w:bottom w:val="none" w:sz="0" w:space="0" w:color="auto"/>
                                                                <w:right w:val="none" w:sz="0" w:space="0" w:color="auto"/>
                                                              </w:divBdr>
                                                              <w:divsChild>
                                                                <w:div w:id="60098424">
                                                                  <w:marLeft w:val="0"/>
                                                                  <w:marRight w:val="0"/>
                                                                  <w:marTop w:val="0"/>
                                                                  <w:marBottom w:val="0"/>
                                                                  <w:divBdr>
                                                                    <w:top w:val="none" w:sz="0" w:space="0" w:color="auto"/>
                                                                    <w:left w:val="none" w:sz="0" w:space="0" w:color="auto"/>
                                                                    <w:bottom w:val="none" w:sz="0" w:space="0" w:color="auto"/>
                                                                    <w:right w:val="none" w:sz="0" w:space="0" w:color="auto"/>
                                                                  </w:divBdr>
                                                                  <w:divsChild>
                                                                    <w:div w:id="60686730">
                                                                      <w:marLeft w:val="0"/>
                                                                      <w:marRight w:val="0"/>
                                                                      <w:marTop w:val="0"/>
                                                                      <w:marBottom w:val="0"/>
                                                                      <w:divBdr>
                                                                        <w:top w:val="none" w:sz="0" w:space="0" w:color="auto"/>
                                                                        <w:left w:val="none" w:sz="0" w:space="0" w:color="auto"/>
                                                                        <w:bottom w:val="none" w:sz="0" w:space="0" w:color="auto"/>
                                                                        <w:right w:val="none" w:sz="0" w:space="0" w:color="auto"/>
                                                                      </w:divBdr>
                                                                      <w:divsChild>
                                                                        <w:div w:id="21244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8146">
                                                              <w:marLeft w:val="0"/>
                                                              <w:marRight w:val="0"/>
                                                              <w:marTop w:val="0"/>
                                                              <w:marBottom w:val="0"/>
                                                              <w:divBdr>
                                                                <w:top w:val="none" w:sz="0" w:space="0" w:color="auto"/>
                                                                <w:left w:val="none" w:sz="0" w:space="0" w:color="auto"/>
                                                                <w:bottom w:val="none" w:sz="0" w:space="0" w:color="auto"/>
                                                                <w:right w:val="none" w:sz="0" w:space="0" w:color="auto"/>
                                                              </w:divBdr>
                                                              <w:divsChild>
                                                                <w:div w:id="1173912428">
                                                                  <w:marLeft w:val="0"/>
                                                                  <w:marRight w:val="0"/>
                                                                  <w:marTop w:val="0"/>
                                                                  <w:marBottom w:val="0"/>
                                                                  <w:divBdr>
                                                                    <w:top w:val="none" w:sz="0" w:space="0" w:color="auto"/>
                                                                    <w:left w:val="none" w:sz="0" w:space="0" w:color="auto"/>
                                                                    <w:bottom w:val="none" w:sz="0" w:space="0" w:color="auto"/>
                                                                    <w:right w:val="none" w:sz="0" w:space="0" w:color="auto"/>
                                                                  </w:divBdr>
                                                                  <w:divsChild>
                                                                    <w:div w:id="254437982">
                                                                      <w:marLeft w:val="0"/>
                                                                      <w:marRight w:val="0"/>
                                                                      <w:marTop w:val="0"/>
                                                                      <w:marBottom w:val="0"/>
                                                                      <w:divBdr>
                                                                        <w:top w:val="none" w:sz="0" w:space="0" w:color="auto"/>
                                                                        <w:left w:val="none" w:sz="0" w:space="0" w:color="auto"/>
                                                                        <w:bottom w:val="none" w:sz="0" w:space="0" w:color="auto"/>
                                                                        <w:right w:val="none" w:sz="0" w:space="0" w:color="auto"/>
                                                                      </w:divBdr>
                                                                    </w:div>
                                                                  </w:divsChild>
                                                                </w:div>
                                                                <w:div w:id="2051878058">
                                                                  <w:marLeft w:val="0"/>
                                                                  <w:marRight w:val="0"/>
                                                                  <w:marTop w:val="0"/>
                                                                  <w:marBottom w:val="0"/>
                                                                  <w:divBdr>
                                                                    <w:top w:val="none" w:sz="0" w:space="0" w:color="auto"/>
                                                                    <w:left w:val="none" w:sz="0" w:space="0" w:color="auto"/>
                                                                    <w:bottom w:val="none" w:sz="0" w:space="0" w:color="auto"/>
                                                                    <w:right w:val="none" w:sz="0" w:space="0" w:color="auto"/>
                                                                  </w:divBdr>
                                                                  <w:divsChild>
                                                                    <w:div w:id="18011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903778">
          <w:marLeft w:val="0"/>
          <w:marRight w:val="0"/>
          <w:marTop w:val="0"/>
          <w:marBottom w:val="0"/>
          <w:divBdr>
            <w:top w:val="none" w:sz="0" w:space="0" w:color="auto"/>
            <w:left w:val="none" w:sz="0" w:space="0" w:color="auto"/>
            <w:bottom w:val="none" w:sz="0" w:space="0" w:color="auto"/>
            <w:right w:val="none" w:sz="0" w:space="0" w:color="auto"/>
          </w:divBdr>
          <w:divsChild>
            <w:div w:id="1591428467">
              <w:marLeft w:val="0"/>
              <w:marRight w:val="0"/>
              <w:marTop w:val="0"/>
              <w:marBottom w:val="0"/>
              <w:divBdr>
                <w:top w:val="none" w:sz="0" w:space="0" w:color="auto"/>
                <w:left w:val="none" w:sz="0" w:space="0" w:color="auto"/>
                <w:bottom w:val="none" w:sz="0" w:space="0" w:color="auto"/>
                <w:right w:val="none" w:sz="0" w:space="0" w:color="auto"/>
              </w:divBdr>
              <w:divsChild>
                <w:div w:id="783155276">
                  <w:marLeft w:val="0"/>
                  <w:marRight w:val="0"/>
                  <w:marTop w:val="0"/>
                  <w:marBottom w:val="0"/>
                  <w:divBdr>
                    <w:top w:val="none" w:sz="0" w:space="0" w:color="auto"/>
                    <w:left w:val="none" w:sz="0" w:space="0" w:color="auto"/>
                    <w:bottom w:val="none" w:sz="0" w:space="0" w:color="auto"/>
                    <w:right w:val="none" w:sz="0" w:space="0" w:color="auto"/>
                  </w:divBdr>
                  <w:divsChild>
                    <w:div w:id="1209219094">
                      <w:marLeft w:val="0"/>
                      <w:marRight w:val="0"/>
                      <w:marTop w:val="0"/>
                      <w:marBottom w:val="0"/>
                      <w:divBdr>
                        <w:top w:val="none" w:sz="0" w:space="0" w:color="auto"/>
                        <w:left w:val="none" w:sz="0" w:space="0" w:color="auto"/>
                        <w:bottom w:val="none" w:sz="0" w:space="0" w:color="auto"/>
                        <w:right w:val="none" w:sz="0" w:space="0" w:color="auto"/>
                      </w:divBdr>
                      <w:divsChild>
                        <w:div w:id="1824616604">
                          <w:marLeft w:val="0"/>
                          <w:marRight w:val="0"/>
                          <w:marTop w:val="0"/>
                          <w:marBottom w:val="0"/>
                          <w:divBdr>
                            <w:top w:val="none" w:sz="0" w:space="0" w:color="auto"/>
                            <w:left w:val="none" w:sz="0" w:space="0" w:color="auto"/>
                            <w:bottom w:val="none" w:sz="0" w:space="0" w:color="auto"/>
                            <w:right w:val="none" w:sz="0" w:space="0" w:color="auto"/>
                          </w:divBdr>
                          <w:divsChild>
                            <w:div w:id="17976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857175">
          <w:marLeft w:val="0"/>
          <w:marRight w:val="0"/>
          <w:marTop w:val="0"/>
          <w:marBottom w:val="0"/>
          <w:divBdr>
            <w:top w:val="none" w:sz="0" w:space="0" w:color="auto"/>
            <w:left w:val="none" w:sz="0" w:space="0" w:color="auto"/>
            <w:bottom w:val="none" w:sz="0" w:space="0" w:color="auto"/>
            <w:right w:val="none" w:sz="0" w:space="0" w:color="auto"/>
          </w:divBdr>
          <w:divsChild>
            <w:div w:id="936599031">
              <w:marLeft w:val="0"/>
              <w:marRight w:val="0"/>
              <w:marTop w:val="0"/>
              <w:marBottom w:val="0"/>
              <w:divBdr>
                <w:top w:val="none" w:sz="0" w:space="0" w:color="auto"/>
                <w:left w:val="none" w:sz="0" w:space="0" w:color="auto"/>
                <w:bottom w:val="none" w:sz="0" w:space="0" w:color="auto"/>
                <w:right w:val="none" w:sz="0" w:space="0" w:color="auto"/>
              </w:divBdr>
              <w:divsChild>
                <w:div w:id="1889796878">
                  <w:marLeft w:val="0"/>
                  <w:marRight w:val="0"/>
                  <w:marTop w:val="0"/>
                  <w:marBottom w:val="0"/>
                  <w:divBdr>
                    <w:top w:val="none" w:sz="0" w:space="0" w:color="auto"/>
                    <w:left w:val="none" w:sz="0" w:space="0" w:color="auto"/>
                    <w:bottom w:val="none" w:sz="0" w:space="0" w:color="auto"/>
                    <w:right w:val="none" w:sz="0" w:space="0" w:color="auto"/>
                  </w:divBdr>
                  <w:divsChild>
                    <w:div w:id="9557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69974">
          <w:marLeft w:val="0"/>
          <w:marRight w:val="0"/>
          <w:marTop w:val="0"/>
          <w:marBottom w:val="0"/>
          <w:divBdr>
            <w:top w:val="none" w:sz="0" w:space="0" w:color="auto"/>
            <w:left w:val="none" w:sz="0" w:space="0" w:color="auto"/>
            <w:bottom w:val="none" w:sz="0" w:space="0" w:color="auto"/>
            <w:right w:val="none" w:sz="0" w:space="0" w:color="auto"/>
          </w:divBdr>
          <w:divsChild>
            <w:div w:id="1744795936">
              <w:marLeft w:val="0"/>
              <w:marRight w:val="0"/>
              <w:marTop w:val="0"/>
              <w:marBottom w:val="0"/>
              <w:divBdr>
                <w:top w:val="none" w:sz="0" w:space="0" w:color="auto"/>
                <w:left w:val="none" w:sz="0" w:space="0" w:color="auto"/>
                <w:bottom w:val="none" w:sz="0" w:space="0" w:color="auto"/>
                <w:right w:val="none" w:sz="0" w:space="0" w:color="auto"/>
              </w:divBdr>
              <w:divsChild>
                <w:div w:id="240022163">
                  <w:marLeft w:val="0"/>
                  <w:marRight w:val="0"/>
                  <w:marTop w:val="0"/>
                  <w:marBottom w:val="0"/>
                  <w:divBdr>
                    <w:top w:val="none" w:sz="0" w:space="0" w:color="auto"/>
                    <w:left w:val="none" w:sz="0" w:space="0" w:color="auto"/>
                    <w:bottom w:val="none" w:sz="0" w:space="0" w:color="auto"/>
                    <w:right w:val="none" w:sz="0" w:space="0" w:color="auto"/>
                  </w:divBdr>
                </w:div>
                <w:div w:id="366220756">
                  <w:marLeft w:val="0"/>
                  <w:marRight w:val="0"/>
                  <w:marTop w:val="0"/>
                  <w:marBottom w:val="0"/>
                  <w:divBdr>
                    <w:top w:val="none" w:sz="0" w:space="0" w:color="auto"/>
                    <w:left w:val="none" w:sz="0" w:space="0" w:color="auto"/>
                    <w:bottom w:val="none" w:sz="0" w:space="0" w:color="auto"/>
                    <w:right w:val="none" w:sz="0" w:space="0" w:color="auto"/>
                  </w:divBdr>
                  <w:divsChild>
                    <w:div w:id="634801725">
                      <w:marLeft w:val="0"/>
                      <w:marRight w:val="0"/>
                      <w:marTop w:val="0"/>
                      <w:marBottom w:val="0"/>
                      <w:divBdr>
                        <w:top w:val="none" w:sz="0" w:space="0" w:color="auto"/>
                        <w:left w:val="none" w:sz="0" w:space="0" w:color="auto"/>
                        <w:bottom w:val="none" w:sz="0" w:space="0" w:color="auto"/>
                        <w:right w:val="none" w:sz="0" w:space="0" w:color="auto"/>
                      </w:divBdr>
                      <w:divsChild>
                        <w:div w:id="3308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8638">
      <w:bodyDiv w:val="1"/>
      <w:marLeft w:val="0"/>
      <w:marRight w:val="0"/>
      <w:marTop w:val="0"/>
      <w:marBottom w:val="0"/>
      <w:divBdr>
        <w:top w:val="none" w:sz="0" w:space="0" w:color="auto"/>
        <w:left w:val="none" w:sz="0" w:space="0" w:color="auto"/>
        <w:bottom w:val="none" w:sz="0" w:space="0" w:color="auto"/>
        <w:right w:val="none" w:sz="0" w:space="0" w:color="auto"/>
      </w:divBdr>
    </w:div>
    <w:div w:id="183521551">
      <w:bodyDiv w:val="1"/>
      <w:marLeft w:val="0"/>
      <w:marRight w:val="0"/>
      <w:marTop w:val="0"/>
      <w:marBottom w:val="0"/>
      <w:divBdr>
        <w:top w:val="none" w:sz="0" w:space="0" w:color="auto"/>
        <w:left w:val="none" w:sz="0" w:space="0" w:color="auto"/>
        <w:bottom w:val="none" w:sz="0" w:space="0" w:color="auto"/>
        <w:right w:val="none" w:sz="0" w:space="0" w:color="auto"/>
      </w:divBdr>
      <w:divsChild>
        <w:div w:id="1648364812">
          <w:marLeft w:val="0"/>
          <w:marRight w:val="0"/>
          <w:marTop w:val="0"/>
          <w:marBottom w:val="0"/>
          <w:divBdr>
            <w:top w:val="none" w:sz="0" w:space="0" w:color="auto"/>
            <w:left w:val="none" w:sz="0" w:space="0" w:color="auto"/>
            <w:bottom w:val="none" w:sz="0" w:space="0" w:color="auto"/>
            <w:right w:val="none" w:sz="0" w:space="0" w:color="auto"/>
          </w:divBdr>
          <w:divsChild>
            <w:div w:id="1682899203">
              <w:marLeft w:val="0"/>
              <w:marRight w:val="0"/>
              <w:marTop w:val="0"/>
              <w:marBottom w:val="0"/>
              <w:divBdr>
                <w:top w:val="none" w:sz="0" w:space="0" w:color="auto"/>
                <w:left w:val="none" w:sz="0" w:space="0" w:color="auto"/>
                <w:bottom w:val="none" w:sz="0" w:space="0" w:color="auto"/>
                <w:right w:val="none" w:sz="0" w:space="0" w:color="auto"/>
              </w:divBdr>
              <w:divsChild>
                <w:div w:id="891774018">
                  <w:marLeft w:val="0"/>
                  <w:marRight w:val="0"/>
                  <w:marTop w:val="0"/>
                  <w:marBottom w:val="0"/>
                  <w:divBdr>
                    <w:top w:val="none" w:sz="0" w:space="0" w:color="auto"/>
                    <w:left w:val="none" w:sz="0" w:space="0" w:color="auto"/>
                    <w:bottom w:val="none" w:sz="0" w:space="0" w:color="auto"/>
                    <w:right w:val="none" w:sz="0" w:space="0" w:color="auto"/>
                  </w:divBdr>
                  <w:divsChild>
                    <w:div w:id="12731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33138">
      <w:bodyDiv w:val="1"/>
      <w:marLeft w:val="0"/>
      <w:marRight w:val="0"/>
      <w:marTop w:val="0"/>
      <w:marBottom w:val="0"/>
      <w:divBdr>
        <w:top w:val="none" w:sz="0" w:space="0" w:color="auto"/>
        <w:left w:val="none" w:sz="0" w:space="0" w:color="auto"/>
        <w:bottom w:val="none" w:sz="0" w:space="0" w:color="auto"/>
        <w:right w:val="none" w:sz="0" w:space="0" w:color="auto"/>
      </w:divBdr>
    </w:div>
    <w:div w:id="220101580">
      <w:bodyDiv w:val="1"/>
      <w:marLeft w:val="0"/>
      <w:marRight w:val="0"/>
      <w:marTop w:val="0"/>
      <w:marBottom w:val="0"/>
      <w:divBdr>
        <w:top w:val="none" w:sz="0" w:space="0" w:color="auto"/>
        <w:left w:val="none" w:sz="0" w:space="0" w:color="auto"/>
        <w:bottom w:val="none" w:sz="0" w:space="0" w:color="auto"/>
        <w:right w:val="none" w:sz="0" w:space="0" w:color="auto"/>
      </w:divBdr>
    </w:div>
    <w:div w:id="298727254">
      <w:bodyDiv w:val="1"/>
      <w:marLeft w:val="0"/>
      <w:marRight w:val="0"/>
      <w:marTop w:val="0"/>
      <w:marBottom w:val="0"/>
      <w:divBdr>
        <w:top w:val="none" w:sz="0" w:space="0" w:color="auto"/>
        <w:left w:val="none" w:sz="0" w:space="0" w:color="auto"/>
        <w:bottom w:val="none" w:sz="0" w:space="0" w:color="auto"/>
        <w:right w:val="none" w:sz="0" w:space="0" w:color="auto"/>
      </w:divBdr>
    </w:div>
    <w:div w:id="341706798">
      <w:bodyDiv w:val="1"/>
      <w:marLeft w:val="0"/>
      <w:marRight w:val="0"/>
      <w:marTop w:val="0"/>
      <w:marBottom w:val="0"/>
      <w:divBdr>
        <w:top w:val="none" w:sz="0" w:space="0" w:color="auto"/>
        <w:left w:val="none" w:sz="0" w:space="0" w:color="auto"/>
        <w:bottom w:val="none" w:sz="0" w:space="0" w:color="auto"/>
        <w:right w:val="none" w:sz="0" w:space="0" w:color="auto"/>
      </w:divBdr>
    </w:div>
    <w:div w:id="491146099">
      <w:bodyDiv w:val="1"/>
      <w:marLeft w:val="0"/>
      <w:marRight w:val="0"/>
      <w:marTop w:val="0"/>
      <w:marBottom w:val="0"/>
      <w:divBdr>
        <w:top w:val="none" w:sz="0" w:space="0" w:color="auto"/>
        <w:left w:val="none" w:sz="0" w:space="0" w:color="auto"/>
        <w:bottom w:val="none" w:sz="0" w:space="0" w:color="auto"/>
        <w:right w:val="none" w:sz="0" w:space="0" w:color="auto"/>
      </w:divBdr>
    </w:div>
    <w:div w:id="622157390">
      <w:bodyDiv w:val="1"/>
      <w:marLeft w:val="0"/>
      <w:marRight w:val="0"/>
      <w:marTop w:val="0"/>
      <w:marBottom w:val="0"/>
      <w:divBdr>
        <w:top w:val="none" w:sz="0" w:space="0" w:color="auto"/>
        <w:left w:val="none" w:sz="0" w:space="0" w:color="auto"/>
        <w:bottom w:val="none" w:sz="0" w:space="0" w:color="auto"/>
        <w:right w:val="none" w:sz="0" w:space="0" w:color="auto"/>
      </w:divBdr>
    </w:div>
    <w:div w:id="639118972">
      <w:bodyDiv w:val="1"/>
      <w:marLeft w:val="0"/>
      <w:marRight w:val="0"/>
      <w:marTop w:val="0"/>
      <w:marBottom w:val="0"/>
      <w:divBdr>
        <w:top w:val="none" w:sz="0" w:space="0" w:color="auto"/>
        <w:left w:val="none" w:sz="0" w:space="0" w:color="auto"/>
        <w:bottom w:val="none" w:sz="0" w:space="0" w:color="auto"/>
        <w:right w:val="none" w:sz="0" w:space="0" w:color="auto"/>
      </w:divBdr>
    </w:div>
    <w:div w:id="684986411">
      <w:bodyDiv w:val="1"/>
      <w:marLeft w:val="0"/>
      <w:marRight w:val="0"/>
      <w:marTop w:val="0"/>
      <w:marBottom w:val="0"/>
      <w:divBdr>
        <w:top w:val="none" w:sz="0" w:space="0" w:color="auto"/>
        <w:left w:val="none" w:sz="0" w:space="0" w:color="auto"/>
        <w:bottom w:val="none" w:sz="0" w:space="0" w:color="auto"/>
        <w:right w:val="none" w:sz="0" w:space="0" w:color="auto"/>
      </w:divBdr>
    </w:div>
    <w:div w:id="690254918">
      <w:bodyDiv w:val="1"/>
      <w:marLeft w:val="0"/>
      <w:marRight w:val="0"/>
      <w:marTop w:val="0"/>
      <w:marBottom w:val="0"/>
      <w:divBdr>
        <w:top w:val="none" w:sz="0" w:space="0" w:color="auto"/>
        <w:left w:val="none" w:sz="0" w:space="0" w:color="auto"/>
        <w:bottom w:val="none" w:sz="0" w:space="0" w:color="auto"/>
        <w:right w:val="none" w:sz="0" w:space="0" w:color="auto"/>
      </w:divBdr>
    </w:div>
    <w:div w:id="718943764">
      <w:bodyDiv w:val="1"/>
      <w:marLeft w:val="0"/>
      <w:marRight w:val="0"/>
      <w:marTop w:val="0"/>
      <w:marBottom w:val="0"/>
      <w:divBdr>
        <w:top w:val="none" w:sz="0" w:space="0" w:color="auto"/>
        <w:left w:val="none" w:sz="0" w:space="0" w:color="auto"/>
        <w:bottom w:val="none" w:sz="0" w:space="0" w:color="auto"/>
        <w:right w:val="none" w:sz="0" w:space="0" w:color="auto"/>
      </w:divBdr>
    </w:div>
    <w:div w:id="759834715">
      <w:bodyDiv w:val="1"/>
      <w:marLeft w:val="0"/>
      <w:marRight w:val="0"/>
      <w:marTop w:val="0"/>
      <w:marBottom w:val="0"/>
      <w:divBdr>
        <w:top w:val="none" w:sz="0" w:space="0" w:color="auto"/>
        <w:left w:val="none" w:sz="0" w:space="0" w:color="auto"/>
        <w:bottom w:val="none" w:sz="0" w:space="0" w:color="auto"/>
        <w:right w:val="none" w:sz="0" w:space="0" w:color="auto"/>
      </w:divBdr>
    </w:div>
    <w:div w:id="823202852">
      <w:bodyDiv w:val="1"/>
      <w:marLeft w:val="0"/>
      <w:marRight w:val="0"/>
      <w:marTop w:val="0"/>
      <w:marBottom w:val="0"/>
      <w:divBdr>
        <w:top w:val="none" w:sz="0" w:space="0" w:color="auto"/>
        <w:left w:val="none" w:sz="0" w:space="0" w:color="auto"/>
        <w:bottom w:val="none" w:sz="0" w:space="0" w:color="auto"/>
        <w:right w:val="none" w:sz="0" w:space="0" w:color="auto"/>
      </w:divBdr>
    </w:div>
    <w:div w:id="953294785">
      <w:bodyDiv w:val="1"/>
      <w:marLeft w:val="0"/>
      <w:marRight w:val="0"/>
      <w:marTop w:val="0"/>
      <w:marBottom w:val="0"/>
      <w:divBdr>
        <w:top w:val="none" w:sz="0" w:space="0" w:color="auto"/>
        <w:left w:val="none" w:sz="0" w:space="0" w:color="auto"/>
        <w:bottom w:val="none" w:sz="0" w:space="0" w:color="auto"/>
        <w:right w:val="none" w:sz="0" w:space="0" w:color="auto"/>
      </w:divBdr>
    </w:div>
    <w:div w:id="958268696">
      <w:bodyDiv w:val="1"/>
      <w:marLeft w:val="0"/>
      <w:marRight w:val="0"/>
      <w:marTop w:val="0"/>
      <w:marBottom w:val="0"/>
      <w:divBdr>
        <w:top w:val="none" w:sz="0" w:space="0" w:color="auto"/>
        <w:left w:val="none" w:sz="0" w:space="0" w:color="auto"/>
        <w:bottom w:val="none" w:sz="0" w:space="0" w:color="auto"/>
        <w:right w:val="none" w:sz="0" w:space="0" w:color="auto"/>
      </w:divBdr>
    </w:div>
    <w:div w:id="979652245">
      <w:bodyDiv w:val="1"/>
      <w:marLeft w:val="0"/>
      <w:marRight w:val="0"/>
      <w:marTop w:val="0"/>
      <w:marBottom w:val="0"/>
      <w:divBdr>
        <w:top w:val="none" w:sz="0" w:space="0" w:color="auto"/>
        <w:left w:val="none" w:sz="0" w:space="0" w:color="auto"/>
        <w:bottom w:val="none" w:sz="0" w:space="0" w:color="auto"/>
        <w:right w:val="none" w:sz="0" w:space="0" w:color="auto"/>
      </w:divBdr>
    </w:div>
    <w:div w:id="1032732309">
      <w:bodyDiv w:val="1"/>
      <w:marLeft w:val="0"/>
      <w:marRight w:val="0"/>
      <w:marTop w:val="0"/>
      <w:marBottom w:val="0"/>
      <w:divBdr>
        <w:top w:val="none" w:sz="0" w:space="0" w:color="auto"/>
        <w:left w:val="none" w:sz="0" w:space="0" w:color="auto"/>
        <w:bottom w:val="none" w:sz="0" w:space="0" w:color="auto"/>
        <w:right w:val="none" w:sz="0" w:space="0" w:color="auto"/>
      </w:divBdr>
      <w:divsChild>
        <w:div w:id="1675718071">
          <w:marLeft w:val="0"/>
          <w:marRight w:val="0"/>
          <w:marTop w:val="0"/>
          <w:marBottom w:val="0"/>
          <w:divBdr>
            <w:top w:val="none" w:sz="0" w:space="0" w:color="auto"/>
            <w:left w:val="none" w:sz="0" w:space="0" w:color="auto"/>
            <w:bottom w:val="none" w:sz="0" w:space="0" w:color="auto"/>
            <w:right w:val="none" w:sz="0" w:space="0" w:color="auto"/>
          </w:divBdr>
          <w:divsChild>
            <w:div w:id="865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0329">
      <w:bodyDiv w:val="1"/>
      <w:marLeft w:val="0"/>
      <w:marRight w:val="0"/>
      <w:marTop w:val="0"/>
      <w:marBottom w:val="0"/>
      <w:divBdr>
        <w:top w:val="none" w:sz="0" w:space="0" w:color="auto"/>
        <w:left w:val="none" w:sz="0" w:space="0" w:color="auto"/>
        <w:bottom w:val="none" w:sz="0" w:space="0" w:color="auto"/>
        <w:right w:val="none" w:sz="0" w:space="0" w:color="auto"/>
      </w:divBdr>
    </w:div>
    <w:div w:id="1107459946">
      <w:bodyDiv w:val="1"/>
      <w:marLeft w:val="0"/>
      <w:marRight w:val="0"/>
      <w:marTop w:val="0"/>
      <w:marBottom w:val="0"/>
      <w:divBdr>
        <w:top w:val="none" w:sz="0" w:space="0" w:color="auto"/>
        <w:left w:val="none" w:sz="0" w:space="0" w:color="auto"/>
        <w:bottom w:val="none" w:sz="0" w:space="0" w:color="auto"/>
        <w:right w:val="none" w:sz="0" w:space="0" w:color="auto"/>
      </w:divBdr>
    </w:div>
    <w:div w:id="1111248014">
      <w:bodyDiv w:val="1"/>
      <w:marLeft w:val="0"/>
      <w:marRight w:val="0"/>
      <w:marTop w:val="0"/>
      <w:marBottom w:val="0"/>
      <w:divBdr>
        <w:top w:val="none" w:sz="0" w:space="0" w:color="auto"/>
        <w:left w:val="none" w:sz="0" w:space="0" w:color="auto"/>
        <w:bottom w:val="none" w:sz="0" w:space="0" w:color="auto"/>
        <w:right w:val="none" w:sz="0" w:space="0" w:color="auto"/>
      </w:divBdr>
      <w:divsChild>
        <w:div w:id="2007587636">
          <w:marLeft w:val="0"/>
          <w:marRight w:val="0"/>
          <w:marTop w:val="0"/>
          <w:marBottom w:val="0"/>
          <w:divBdr>
            <w:top w:val="none" w:sz="0" w:space="0" w:color="auto"/>
            <w:left w:val="none" w:sz="0" w:space="0" w:color="auto"/>
            <w:bottom w:val="none" w:sz="0" w:space="0" w:color="auto"/>
            <w:right w:val="none" w:sz="0" w:space="0" w:color="auto"/>
          </w:divBdr>
        </w:div>
        <w:div w:id="2081752025">
          <w:marLeft w:val="0"/>
          <w:marRight w:val="0"/>
          <w:marTop w:val="0"/>
          <w:marBottom w:val="0"/>
          <w:divBdr>
            <w:top w:val="none" w:sz="0" w:space="0" w:color="auto"/>
            <w:left w:val="none" w:sz="0" w:space="0" w:color="auto"/>
            <w:bottom w:val="none" w:sz="0" w:space="0" w:color="auto"/>
            <w:right w:val="none" w:sz="0" w:space="0" w:color="auto"/>
          </w:divBdr>
        </w:div>
        <w:div w:id="928079703">
          <w:marLeft w:val="0"/>
          <w:marRight w:val="0"/>
          <w:marTop w:val="0"/>
          <w:marBottom w:val="0"/>
          <w:divBdr>
            <w:top w:val="none" w:sz="0" w:space="0" w:color="auto"/>
            <w:left w:val="none" w:sz="0" w:space="0" w:color="auto"/>
            <w:bottom w:val="none" w:sz="0" w:space="0" w:color="auto"/>
            <w:right w:val="none" w:sz="0" w:space="0" w:color="auto"/>
          </w:divBdr>
        </w:div>
        <w:div w:id="551966665">
          <w:marLeft w:val="0"/>
          <w:marRight w:val="0"/>
          <w:marTop w:val="0"/>
          <w:marBottom w:val="0"/>
          <w:divBdr>
            <w:top w:val="none" w:sz="0" w:space="0" w:color="auto"/>
            <w:left w:val="none" w:sz="0" w:space="0" w:color="auto"/>
            <w:bottom w:val="none" w:sz="0" w:space="0" w:color="auto"/>
            <w:right w:val="none" w:sz="0" w:space="0" w:color="auto"/>
          </w:divBdr>
        </w:div>
        <w:div w:id="1531453865">
          <w:marLeft w:val="0"/>
          <w:marRight w:val="0"/>
          <w:marTop w:val="0"/>
          <w:marBottom w:val="0"/>
          <w:divBdr>
            <w:top w:val="none" w:sz="0" w:space="0" w:color="auto"/>
            <w:left w:val="none" w:sz="0" w:space="0" w:color="auto"/>
            <w:bottom w:val="none" w:sz="0" w:space="0" w:color="auto"/>
            <w:right w:val="none" w:sz="0" w:space="0" w:color="auto"/>
          </w:divBdr>
        </w:div>
        <w:div w:id="1954047685">
          <w:marLeft w:val="0"/>
          <w:marRight w:val="0"/>
          <w:marTop w:val="0"/>
          <w:marBottom w:val="0"/>
          <w:divBdr>
            <w:top w:val="none" w:sz="0" w:space="0" w:color="auto"/>
            <w:left w:val="none" w:sz="0" w:space="0" w:color="auto"/>
            <w:bottom w:val="none" w:sz="0" w:space="0" w:color="auto"/>
            <w:right w:val="none" w:sz="0" w:space="0" w:color="auto"/>
          </w:divBdr>
        </w:div>
        <w:div w:id="993484340">
          <w:marLeft w:val="0"/>
          <w:marRight w:val="0"/>
          <w:marTop w:val="0"/>
          <w:marBottom w:val="0"/>
          <w:divBdr>
            <w:top w:val="none" w:sz="0" w:space="0" w:color="auto"/>
            <w:left w:val="none" w:sz="0" w:space="0" w:color="auto"/>
            <w:bottom w:val="none" w:sz="0" w:space="0" w:color="auto"/>
            <w:right w:val="none" w:sz="0" w:space="0" w:color="auto"/>
          </w:divBdr>
        </w:div>
        <w:div w:id="59059830">
          <w:marLeft w:val="0"/>
          <w:marRight w:val="0"/>
          <w:marTop w:val="0"/>
          <w:marBottom w:val="0"/>
          <w:divBdr>
            <w:top w:val="none" w:sz="0" w:space="0" w:color="auto"/>
            <w:left w:val="none" w:sz="0" w:space="0" w:color="auto"/>
            <w:bottom w:val="none" w:sz="0" w:space="0" w:color="auto"/>
            <w:right w:val="none" w:sz="0" w:space="0" w:color="auto"/>
          </w:divBdr>
        </w:div>
        <w:div w:id="1808039870">
          <w:marLeft w:val="0"/>
          <w:marRight w:val="0"/>
          <w:marTop w:val="0"/>
          <w:marBottom w:val="0"/>
          <w:divBdr>
            <w:top w:val="none" w:sz="0" w:space="0" w:color="auto"/>
            <w:left w:val="none" w:sz="0" w:space="0" w:color="auto"/>
            <w:bottom w:val="none" w:sz="0" w:space="0" w:color="auto"/>
            <w:right w:val="none" w:sz="0" w:space="0" w:color="auto"/>
          </w:divBdr>
        </w:div>
      </w:divsChild>
    </w:div>
    <w:div w:id="1160467196">
      <w:bodyDiv w:val="1"/>
      <w:marLeft w:val="0"/>
      <w:marRight w:val="0"/>
      <w:marTop w:val="0"/>
      <w:marBottom w:val="0"/>
      <w:divBdr>
        <w:top w:val="none" w:sz="0" w:space="0" w:color="auto"/>
        <w:left w:val="none" w:sz="0" w:space="0" w:color="auto"/>
        <w:bottom w:val="none" w:sz="0" w:space="0" w:color="auto"/>
        <w:right w:val="none" w:sz="0" w:space="0" w:color="auto"/>
      </w:divBdr>
    </w:div>
    <w:div w:id="1190143517">
      <w:bodyDiv w:val="1"/>
      <w:marLeft w:val="0"/>
      <w:marRight w:val="0"/>
      <w:marTop w:val="0"/>
      <w:marBottom w:val="0"/>
      <w:divBdr>
        <w:top w:val="none" w:sz="0" w:space="0" w:color="auto"/>
        <w:left w:val="none" w:sz="0" w:space="0" w:color="auto"/>
        <w:bottom w:val="none" w:sz="0" w:space="0" w:color="auto"/>
        <w:right w:val="none" w:sz="0" w:space="0" w:color="auto"/>
      </w:divBdr>
      <w:divsChild>
        <w:div w:id="247232612">
          <w:marLeft w:val="0"/>
          <w:marRight w:val="0"/>
          <w:marTop w:val="0"/>
          <w:marBottom w:val="0"/>
          <w:divBdr>
            <w:top w:val="none" w:sz="0" w:space="0" w:color="auto"/>
            <w:left w:val="none" w:sz="0" w:space="0" w:color="auto"/>
            <w:bottom w:val="none" w:sz="0" w:space="0" w:color="auto"/>
            <w:right w:val="none" w:sz="0" w:space="0" w:color="auto"/>
          </w:divBdr>
          <w:divsChild>
            <w:div w:id="11060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4943">
      <w:bodyDiv w:val="1"/>
      <w:marLeft w:val="0"/>
      <w:marRight w:val="0"/>
      <w:marTop w:val="0"/>
      <w:marBottom w:val="0"/>
      <w:divBdr>
        <w:top w:val="none" w:sz="0" w:space="0" w:color="auto"/>
        <w:left w:val="none" w:sz="0" w:space="0" w:color="auto"/>
        <w:bottom w:val="none" w:sz="0" w:space="0" w:color="auto"/>
        <w:right w:val="none" w:sz="0" w:space="0" w:color="auto"/>
      </w:divBdr>
    </w:div>
    <w:div w:id="1198547522">
      <w:bodyDiv w:val="1"/>
      <w:marLeft w:val="0"/>
      <w:marRight w:val="0"/>
      <w:marTop w:val="0"/>
      <w:marBottom w:val="0"/>
      <w:divBdr>
        <w:top w:val="none" w:sz="0" w:space="0" w:color="auto"/>
        <w:left w:val="none" w:sz="0" w:space="0" w:color="auto"/>
        <w:bottom w:val="none" w:sz="0" w:space="0" w:color="auto"/>
        <w:right w:val="none" w:sz="0" w:space="0" w:color="auto"/>
      </w:divBdr>
      <w:divsChild>
        <w:div w:id="1801148581">
          <w:marLeft w:val="0"/>
          <w:marRight w:val="0"/>
          <w:marTop w:val="0"/>
          <w:marBottom w:val="0"/>
          <w:divBdr>
            <w:top w:val="none" w:sz="0" w:space="0" w:color="auto"/>
            <w:left w:val="none" w:sz="0" w:space="0" w:color="auto"/>
            <w:bottom w:val="none" w:sz="0" w:space="0" w:color="auto"/>
            <w:right w:val="none" w:sz="0" w:space="0" w:color="auto"/>
          </w:divBdr>
        </w:div>
      </w:divsChild>
    </w:div>
    <w:div w:id="1240213789">
      <w:bodyDiv w:val="1"/>
      <w:marLeft w:val="0"/>
      <w:marRight w:val="0"/>
      <w:marTop w:val="0"/>
      <w:marBottom w:val="0"/>
      <w:divBdr>
        <w:top w:val="none" w:sz="0" w:space="0" w:color="auto"/>
        <w:left w:val="none" w:sz="0" w:space="0" w:color="auto"/>
        <w:bottom w:val="none" w:sz="0" w:space="0" w:color="auto"/>
        <w:right w:val="none" w:sz="0" w:space="0" w:color="auto"/>
      </w:divBdr>
    </w:div>
    <w:div w:id="1246574376">
      <w:bodyDiv w:val="1"/>
      <w:marLeft w:val="0"/>
      <w:marRight w:val="0"/>
      <w:marTop w:val="0"/>
      <w:marBottom w:val="0"/>
      <w:divBdr>
        <w:top w:val="none" w:sz="0" w:space="0" w:color="auto"/>
        <w:left w:val="none" w:sz="0" w:space="0" w:color="auto"/>
        <w:bottom w:val="none" w:sz="0" w:space="0" w:color="auto"/>
        <w:right w:val="none" w:sz="0" w:space="0" w:color="auto"/>
      </w:divBdr>
    </w:div>
    <w:div w:id="1247954644">
      <w:bodyDiv w:val="1"/>
      <w:marLeft w:val="0"/>
      <w:marRight w:val="0"/>
      <w:marTop w:val="0"/>
      <w:marBottom w:val="0"/>
      <w:divBdr>
        <w:top w:val="none" w:sz="0" w:space="0" w:color="auto"/>
        <w:left w:val="none" w:sz="0" w:space="0" w:color="auto"/>
        <w:bottom w:val="none" w:sz="0" w:space="0" w:color="auto"/>
        <w:right w:val="none" w:sz="0" w:space="0" w:color="auto"/>
      </w:divBdr>
    </w:div>
    <w:div w:id="1300454019">
      <w:bodyDiv w:val="1"/>
      <w:marLeft w:val="0"/>
      <w:marRight w:val="0"/>
      <w:marTop w:val="0"/>
      <w:marBottom w:val="0"/>
      <w:divBdr>
        <w:top w:val="none" w:sz="0" w:space="0" w:color="auto"/>
        <w:left w:val="none" w:sz="0" w:space="0" w:color="auto"/>
        <w:bottom w:val="none" w:sz="0" w:space="0" w:color="auto"/>
        <w:right w:val="none" w:sz="0" w:space="0" w:color="auto"/>
      </w:divBdr>
      <w:divsChild>
        <w:div w:id="936788542">
          <w:marLeft w:val="0"/>
          <w:marRight w:val="0"/>
          <w:marTop w:val="0"/>
          <w:marBottom w:val="0"/>
          <w:divBdr>
            <w:top w:val="none" w:sz="0" w:space="0" w:color="auto"/>
            <w:left w:val="none" w:sz="0" w:space="0" w:color="auto"/>
            <w:bottom w:val="none" w:sz="0" w:space="0" w:color="auto"/>
            <w:right w:val="none" w:sz="0" w:space="0" w:color="auto"/>
          </w:divBdr>
          <w:divsChild>
            <w:div w:id="347757859">
              <w:marLeft w:val="0"/>
              <w:marRight w:val="0"/>
              <w:marTop w:val="0"/>
              <w:marBottom w:val="0"/>
              <w:divBdr>
                <w:top w:val="none" w:sz="0" w:space="0" w:color="auto"/>
                <w:left w:val="none" w:sz="0" w:space="0" w:color="auto"/>
                <w:bottom w:val="none" w:sz="0" w:space="0" w:color="auto"/>
                <w:right w:val="none" w:sz="0" w:space="0" w:color="auto"/>
              </w:divBdr>
              <w:divsChild>
                <w:div w:id="1345286299">
                  <w:marLeft w:val="0"/>
                  <w:marRight w:val="0"/>
                  <w:marTop w:val="0"/>
                  <w:marBottom w:val="0"/>
                  <w:divBdr>
                    <w:top w:val="none" w:sz="0" w:space="0" w:color="auto"/>
                    <w:left w:val="none" w:sz="0" w:space="0" w:color="auto"/>
                    <w:bottom w:val="none" w:sz="0" w:space="0" w:color="auto"/>
                    <w:right w:val="none" w:sz="0" w:space="0" w:color="auto"/>
                  </w:divBdr>
                  <w:divsChild>
                    <w:div w:id="9793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18">
      <w:bodyDiv w:val="1"/>
      <w:marLeft w:val="0"/>
      <w:marRight w:val="0"/>
      <w:marTop w:val="0"/>
      <w:marBottom w:val="0"/>
      <w:divBdr>
        <w:top w:val="none" w:sz="0" w:space="0" w:color="auto"/>
        <w:left w:val="none" w:sz="0" w:space="0" w:color="auto"/>
        <w:bottom w:val="none" w:sz="0" w:space="0" w:color="auto"/>
        <w:right w:val="none" w:sz="0" w:space="0" w:color="auto"/>
      </w:divBdr>
    </w:div>
    <w:div w:id="1322850707">
      <w:bodyDiv w:val="1"/>
      <w:marLeft w:val="0"/>
      <w:marRight w:val="0"/>
      <w:marTop w:val="0"/>
      <w:marBottom w:val="0"/>
      <w:divBdr>
        <w:top w:val="none" w:sz="0" w:space="0" w:color="auto"/>
        <w:left w:val="none" w:sz="0" w:space="0" w:color="auto"/>
        <w:bottom w:val="none" w:sz="0" w:space="0" w:color="auto"/>
        <w:right w:val="none" w:sz="0" w:space="0" w:color="auto"/>
      </w:divBdr>
    </w:div>
    <w:div w:id="1361785729">
      <w:bodyDiv w:val="1"/>
      <w:marLeft w:val="0"/>
      <w:marRight w:val="0"/>
      <w:marTop w:val="0"/>
      <w:marBottom w:val="0"/>
      <w:divBdr>
        <w:top w:val="none" w:sz="0" w:space="0" w:color="auto"/>
        <w:left w:val="none" w:sz="0" w:space="0" w:color="auto"/>
        <w:bottom w:val="none" w:sz="0" w:space="0" w:color="auto"/>
        <w:right w:val="none" w:sz="0" w:space="0" w:color="auto"/>
      </w:divBdr>
    </w:div>
    <w:div w:id="1397707379">
      <w:bodyDiv w:val="1"/>
      <w:marLeft w:val="0"/>
      <w:marRight w:val="0"/>
      <w:marTop w:val="0"/>
      <w:marBottom w:val="0"/>
      <w:divBdr>
        <w:top w:val="none" w:sz="0" w:space="0" w:color="auto"/>
        <w:left w:val="none" w:sz="0" w:space="0" w:color="auto"/>
        <w:bottom w:val="none" w:sz="0" w:space="0" w:color="auto"/>
        <w:right w:val="none" w:sz="0" w:space="0" w:color="auto"/>
      </w:divBdr>
      <w:divsChild>
        <w:div w:id="1772042066">
          <w:marLeft w:val="0"/>
          <w:marRight w:val="0"/>
          <w:marTop w:val="0"/>
          <w:marBottom w:val="0"/>
          <w:divBdr>
            <w:top w:val="none" w:sz="0" w:space="0" w:color="auto"/>
            <w:left w:val="none" w:sz="0" w:space="0" w:color="auto"/>
            <w:bottom w:val="none" w:sz="0" w:space="0" w:color="auto"/>
            <w:right w:val="none" w:sz="0" w:space="0" w:color="auto"/>
          </w:divBdr>
        </w:div>
      </w:divsChild>
    </w:div>
    <w:div w:id="1438018945">
      <w:bodyDiv w:val="1"/>
      <w:marLeft w:val="0"/>
      <w:marRight w:val="0"/>
      <w:marTop w:val="0"/>
      <w:marBottom w:val="0"/>
      <w:divBdr>
        <w:top w:val="none" w:sz="0" w:space="0" w:color="auto"/>
        <w:left w:val="none" w:sz="0" w:space="0" w:color="auto"/>
        <w:bottom w:val="none" w:sz="0" w:space="0" w:color="auto"/>
        <w:right w:val="none" w:sz="0" w:space="0" w:color="auto"/>
      </w:divBdr>
    </w:div>
    <w:div w:id="1473212969">
      <w:bodyDiv w:val="1"/>
      <w:marLeft w:val="0"/>
      <w:marRight w:val="0"/>
      <w:marTop w:val="0"/>
      <w:marBottom w:val="0"/>
      <w:divBdr>
        <w:top w:val="none" w:sz="0" w:space="0" w:color="auto"/>
        <w:left w:val="none" w:sz="0" w:space="0" w:color="auto"/>
        <w:bottom w:val="none" w:sz="0" w:space="0" w:color="auto"/>
        <w:right w:val="none" w:sz="0" w:space="0" w:color="auto"/>
      </w:divBdr>
    </w:div>
    <w:div w:id="1534540099">
      <w:bodyDiv w:val="1"/>
      <w:marLeft w:val="0"/>
      <w:marRight w:val="0"/>
      <w:marTop w:val="0"/>
      <w:marBottom w:val="0"/>
      <w:divBdr>
        <w:top w:val="none" w:sz="0" w:space="0" w:color="auto"/>
        <w:left w:val="none" w:sz="0" w:space="0" w:color="auto"/>
        <w:bottom w:val="none" w:sz="0" w:space="0" w:color="auto"/>
        <w:right w:val="none" w:sz="0" w:space="0" w:color="auto"/>
      </w:divBdr>
    </w:div>
    <w:div w:id="1596471800">
      <w:bodyDiv w:val="1"/>
      <w:marLeft w:val="0"/>
      <w:marRight w:val="0"/>
      <w:marTop w:val="0"/>
      <w:marBottom w:val="0"/>
      <w:divBdr>
        <w:top w:val="none" w:sz="0" w:space="0" w:color="auto"/>
        <w:left w:val="none" w:sz="0" w:space="0" w:color="auto"/>
        <w:bottom w:val="none" w:sz="0" w:space="0" w:color="auto"/>
        <w:right w:val="none" w:sz="0" w:space="0" w:color="auto"/>
      </w:divBdr>
    </w:div>
    <w:div w:id="1621567517">
      <w:bodyDiv w:val="1"/>
      <w:marLeft w:val="0"/>
      <w:marRight w:val="0"/>
      <w:marTop w:val="0"/>
      <w:marBottom w:val="0"/>
      <w:divBdr>
        <w:top w:val="none" w:sz="0" w:space="0" w:color="auto"/>
        <w:left w:val="none" w:sz="0" w:space="0" w:color="auto"/>
        <w:bottom w:val="none" w:sz="0" w:space="0" w:color="auto"/>
        <w:right w:val="none" w:sz="0" w:space="0" w:color="auto"/>
      </w:divBdr>
      <w:divsChild>
        <w:div w:id="1704594539">
          <w:marLeft w:val="0"/>
          <w:marRight w:val="0"/>
          <w:marTop w:val="0"/>
          <w:marBottom w:val="0"/>
          <w:divBdr>
            <w:top w:val="none" w:sz="0" w:space="0" w:color="auto"/>
            <w:left w:val="none" w:sz="0" w:space="0" w:color="auto"/>
            <w:bottom w:val="none" w:sz="0" w:space="0" w:color="auto"/>
            <w:right w:val="none" w:sz="0" w:space="0" w:color="auto"/>
          </w:divBdr>
          <w:divsChild>
            <w:div w:id="900362037">
              <w:marLeft w:val="0"/>
              <w:marRight w:val="0"/>
              <w:marTop w:val="0"/>
              <w:marBottom w:val="0"/>
              <w:divBdr>
                <w:top w:val="none" w:sz="0" w:space="0" w:color="auto"/>
                <w:left w:val="none" w:sz="0" w:space="0" w:color="auto"/>
                <w:bottom w:val="none" w:sz="0" w:space="0" w:color="auto"/>
                <w:right w:val="none" w:sz="0" w:space="0" w:color="auto"/>
              </w:divBdr>
              <w:divsChild>
                <w:div w:id="770122642">
                  <w:marLeft w:val="0"/>
                  <w:marRight w:val="0"/>
                  <w:marTop w:val="0"/>
                  <w:marBottom w:val="0"/>
                  <w:divBdr>
                    <w:top w:val="none" w:sz="0" w:space="0" w:color="auto"/>
                    <w:left w:val="none" w:sz="0" w:space="0" w:color="auto"/>
                    <w:bottom w:val="none" w:sz="0" w:space="0" w:color="auto"/>
                    <w:right w:val="none" w:sz="0" w:space="0" w:color="auto"/>
                  </w:divBdr>
                  <w:divsChild>
                    <w:div w:id="17523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77490">
      <w:bodyDiv w:val="1"/>
      <w:marLeft w:val="0"/>
      <w:marRight w:val="0"/>
      <w:marTop w:val="0"/>
      <w:marBottom w:val="0"/>
      <w:divBdr>
        <w:top w:val="none" w:sz="0" w:space="0" w:color="auto"/>
        <w:left w:val="none" w:sz="0" w:space="0" w:color="auto"/>
        <w:bottom w:val="none" w:sz="0" w:space="0" w:color="auto"/>
        <w:right w:val="none" w:sz="0" w:space="0" w:color="auto"/>
      </w:divBdr>
    </w:div>
    <w:div w:id="1676373556">
      <w:bodyDiv w:val="1"/>
      <w:marLeft w:val="0"/>
      <w:marRight w:val="0"/>
      <w:marTop w:val="0"/>
      <w:marBottom w:val="0"/>
      <w:divBdr>
        <w:top w:val="none" w:sz="0" w:space="0" w:color="auto"/>
        <w:left w:val="none" w:sz="0" w:space="0" w:color="auto"/>
        <w:bottom w:val="none" w:sz="0" w:space="0" w:color="auto"/>
        <w:right w:val="none" w:sz="0" w:space="0" w:color="auto"/>
      </w:divBdr>
    </w:div>
    <w:div w:id="1752854592">
      <w:bodyDiv w:val="1"/>
      <w:marLeft w:val="0"/>
      <w:marRight w:val="0"/>
      <w:marTop w:val="0"/>
      <w:marBottom w:val="0"/>
      <w:divBdr>
        <w:top w:val="none" w:sz="0" w:space="0" w:color="auto"/>
        <w:left w:val="none" w:sz="0" w:space="0" w:color="auto"/>
        <w:bottom w:val="none" w:sz="0" w:space="0" w:color="auto"/>
        <w:right w:val="none" w:sz="0" w:space="0" w:color="auto"/>
      </w:divBdr>
      <w:divsChild>
        <w:div w:id="813834372">
          <w:marLeft w:val="0"/>
          <w:marRight w:val="0"/>
          <w:marTop w:val="0"/>
          <w:marBottom w:val="0"/>
          <w:divBdr>
            <w:top w:val="none" w:sz="0" w:space="0" w:color="auto"/>
            <w:left w:val="none" w:sz="0" w:space="0" w:color="auto"/>
            <w:bottom w:val="none" w:sz="0" w:space="0" w:color="auto"/>
            <w:right w:val="none" w:sz="0" w:space="0" w:color="auto"/>
          </w:divBdr>
        </w:div>
      </w:divsChild>
    </w:div>
    <w:div w:id="1810901824">
      <w:bodyDiv w:val="1"/>
      <w:marLeft w:val="0"/>
      <w:marRight w:val="0"/>
      <w:marTop w:val="0"/>
      <w:marBottom w:val="0"/>
      <w:divBdr>
        <w:top w:val="none" w:sz="0" w:space="0" w:color="auto"/>
        <w:left w:val="none" w:sz="0" w:space="0" w:color="auto"/>
        <w:bottom w:val="none" w:sz="0" w:space="0" w:color="auto"/>
        <w:right w:val="none" w:sz="0" w:space="0" w:color="auto"/>
      </w:divBdr>
    </w:div>
    <w:div w:id="1844776203">
      <w:bodyDiv w:val="1"/>
      <w:marLeft w:val="0"/>
      <w:marRight w:val="0"/>
      <w:marTop w:val="0"/>
      <w:marBottom w:val="0"/>
      <w:divBdr>
        <w:top w:val="none" w:sz="0" w:space="0" w:color="auto"/>
        <w:left w:val="none" w:sz="0" w:space="0" w:color="auto"/>
        <w:bottom w:val="none" w:sz="0" w:space="0" w:color="auto"/>
        <w:right w:val="none" w:sz="0" w:space="0" w:color="auto"/>
      </w:divBdr>
    </w:div>
    <w:div w:id="1858736449">
      <w:bodyDiv w:val="1"/>
      <w:marLeft w:val="0"/>
      <w:marRight w:val="0"/>
      <w:marTop w:val="0"/>
      <w:marBottom w:val="0"/>
      <w:divBdr>
        <w:top w:val="none" w:sz="0" w:space="0" w:color="auto"/>
        <w:left w:val="none" w:sz="0" w:space="0" w:color="auto"/>
        <w:bottom w:val="none" w:sz="0" w:space="0" w:color="auto"/>
        <w:right w:val="none" w:sz="0" w:space="0" w:color="auto"/>
      </w:divBdr>
    </w:div>
    <w:div w:id="1866752107">
      <w:bodyDiv w:val="1"/>
      <w:marLeft w:val="0"/>
      <w:marRight w:val="0"/>
      <w:marTop w:val="0"/>
      <w:marBottom w:val="0"/>
      <w:divBdr>
        <w:top w:val="none" w:sz="0" w:space="0" w:color="auto"/>
        <w:left w:val="none" w:sz="0" w:space="0" w:color="auto"/>
        <w:bottom w:val="none" w:sz="0" w:space="0" w:color="auto"/>
        <w:right w:val="none" w:sz="0" w:space="0" w:color="auto"/>
      </w:divBdr>
    </w:div>
    <w:div w:id="1968732853">
      <w:bodyDiv w:val="1"/>
      <w:marLeft w:val="0"/>
      <w:marRight w:val="0"/>
      <w:marTop w:val="0"/>
      <w:marBottom w:val="0"/>
      <w:divBdr>
        <w:top w:val="none" w:sz="0" w:space="0" w:color="auto"/>
        <w:left w:val="none" w:sz="0" w:space="0" w:color="auto"/>
        <w:bottom w:val="none" w:sz="0" w:space="0" w:color="auto"/>
        <w:right w:val="none" w:sz="0" w:space="0" w:color="auto"/>
      </w:divBdr>
    </w:div>
    <w:div w:id="2000619157">
      <w:bodyDiv w:val="1"/>
      <w:marLeft w:val="0"/>
      <w:marRight w:val="0"/>
      <w:marTop w:val="0"/>
      <w:marBottom w:val="0"/>
      <w:divBdr>
        <w:top w:val="none" w:sz="0" w:space="0" w:color="auto"/>
        <w:left w:val="none" w:sz="0" w:space="0" w:color="auto"/>
        <w:bottom w:val="none" w:sz="0" w:space="0" w:color="auto"/>
        <w:right w:val="none" w:sz="0" w:space="0" w:color="auto"/>
      </w:divBdr>
    </w:div>
    <w:div w:id="20089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ne1.saldana@vw.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4DA8A-270C-47CD-AD13-C7455D5C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3549</Characters>
  <Application>Microsoft Office Word</Application>
  <DocSecurity>0</DocSecurity>
  <Lines>29</Lines>
  <Paragraphs>8</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4163</CharactersWithSpaces>
  <SharedDoc>false</SharedDoc>
  <HLinks>
    <vt:vector size="54" baseType="variant">
      <vt:variant>
        <vt:i4>3735596</vt:i4>
      </vt:variant>
      <vt:variant>
        <vt:i4>15</vt:i4>
      </vt:variant>
      <vt:variant>
        <vt:i4>0</vt:i4>
      </vt:variant>
      <vt:variant>
        <vt:i4>5</vt:i4>
      </vt:variant>
      <vt:variant>
        <vt:lpwstr>https://www.volkswagen-media-services.com/</vt:lpwstr>
      </vt:variant>
      <vt:variant>
        <vt:lpwstr/>
      </vt:variant>
      <vt:variant>
        <vt:i4>1704021</vt:i4>
      </vt:variant>
      <vt:variant>
        <vt:i4>12</vt:i4>
      </vt:variant>
      <vt:variant>
        <vt:i4>0</vt:i4>
      </vt:variant>
      <vt:variant>
        <vt:i4>5</vt:i4>
      </vt:variant>
      <vt:variant>
        <vt:lpwstr>https://www.youtube.com/channel/UCJxMw5IralIBLLr0RYVrikw</vt:lpwstr>
      </vt:variant>
      <vt:variant>
        <vt:lpwstr/>
      </vt:variant>
      <vt:variant>
        <vt:i4>786465</vt:i4>
      </vt:variant>
      <vt:variant>
        <vt:i4>9</vt:i4>
      </vt:variant>
      <vt:variant>
        <vt:i4>0</vt:i4>
      </vt:variant>
      <vt:variant>
        <vt:i4>5</vt:i4>
      </vt:variant>
      <vt:variant>
        <vt:lpwstr>https://www.twitter.com/vwpress_de</vt:lpwstr>
      </vt:variant>
      <vt:variant>
        <vt:lpwstr/>
      </vt:variant>
      <vt:variant>
        <vt:i4>5177436</vt:i4>
      </vt:variant>
      <vt:variant>
        <vt:i4>6</vt:i4>
      </vt:variant>
      <vt:variant>
        <vt:i4>0</vt:i4>
      </vt:variant>
      <vt:variant>
        <vt:i4>5</vt:i4>
      </vt:variant>
      <vt:variant>
        <vt:lpwstr>https://www.facebook.com/VolkswagenDE</vt:lpwstr>
      </vt:variant>
      <vt:variant>
        <vt:lpwstr/>
      </vt:variant>
      <vt:variant>
        <vt:i4>4128781</vt:i4>
      </vt:variant>
      <vt:variant>
        <vt:i4>3</vt:i4>
      </vt:variant>
      <vt:variant>
        <vt:i4>0</vt:i4>
      </vt:variant>
      <vt:variant>
        <vt:i4>5</vt:i4>
      </vt:variant>
      <vt:variant>
        <vt:lpwstr>mailto:Name@volkswagen.de</vt:lpwstr>
      </vt:variant>
      <vt:variant>
        <vt:lpwstr/>
      </vt:variant>
      <vt:variant>
        <vt:i4>4128781</vt:i4>
      </vt:variant>
      <vt:variant>
        <vt:i4>0</vt:i4>
      </vt:variant>
      <vt:variant>
        <vt:i4>0</vt:i4>
      </vt:variant>
      <vt:variant>
        <vt:i4>5</vt:i4>
      </vt:variant>
      <vt:variant>
        <vt:lpwstr>mailto:Name@volkswagen.de</vt:lpwstr>
      </vt:variant>
      <vt:variant>
        <vt:lpwstr/>
      </vt:variant>
      <vt:variant>
        <vt:i4>5177436</vt:i4>
      </vt:variant>
      <vt:variant>
        <vt:i4>2490</vt:i4>
      </vt:variant>
      <vt:variant>
        <vt:i4>1028</vt:i4>
      </vt:variant>
      <vt:variant>
        <vt:i4>4</vt:i4>
      </vt:variant>
      <vt:variant>
        <vt:lpwstr>https://www.facebook.com/VolkswagenDE</vt:lpwstr>
      </vt:variant>
      <vt:variant>
        <vt:lpwstr/>
      </vt:variant>
      <vt:variant>
        <vt:i4>786465</vt:i4>
      </vt:variant>
      <vt:variant>
        <vt:i4>2544</vt:i4>
      </vt:variant>
      <vt:variant>
        <vt:i4>1027</vt:i4>
      </vt:variant>
      <vt:variant>
        <vt:i4>4</vt:i4>
      </vt:variant>
      <vt:variant>
        <vt:lpwstr>https://www.twitter.com/vwpress_de</vt:lpwstr>
      </vt:variant>
      <vt:variant>
        <vt:lpwstr/>
      </vt:variant>
      <vt:variant>
        <vt:i4>1704021</vt:i4>
      </vt:variant>
      <vt:variant>
        <vt:i4>2620</vt:i4>
      </vt:variant>
      <vt:variant>
        <vt:i4>1026</vt:i4>
      </vt:variant>
      <vt:variant>
        <vt:i4>4</vt:i4>
      </vt:variant>
      <vt:variant>
        <vt:lpwstr>https://www.youtube.com/channel/UCJxMw5IralIBLLr0RYVrikw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2021-04-13T00:33:00Z</dcterms:created>
  <dcterms:modified xsi:type="dcterms:W3CDTF">2021-04-13T00:33:00Z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